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AC81" w14:textId="44009750" w:rsidR="008D176D" w:rsidRPr="00363281" w:rsidRDefault="004E44FA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AFCB" wp14:editId="36FC4AB4">
                <wp:simplePos x="0" y="0"/>
                <wp:positionH relativeFrom="column">
                  <wp:posOffset>1406525</wp:posOffset>
                </wp:positionH>
                <wp:positionV relativeFrom="paragraph">
                  <wp:posOffset>6985</wp:posOffset>
                </wp:positionV>
                <wp:extent cx="2933114" cy="400929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114" cy="400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F2D629" w14:textId="35EBB1F6" w:rsidR="00FF1615" w:rsidRPr="004E44FA" w:rsidRDefault="00AD1CBA" w:rsidP="00FD1AA5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攀登生命的高峰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BAF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75pt;margin-top:.55pt;width:230.9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r5EAIAACMEAAAOAAAAZHJzL2Uyb0RvYy54bWysU01v2zAMvQ/YfxB0X/zRbGuMOEXWIsOA&#10;oC2QDj0rshQbsERNUmJnv36U7Hys22nYRaZI+pF8fJrf9aolB2FdA7qk2SSlRGgOVaN3Jf3+svpw&#10;S4nzTFesBS1KehSO3i3ev5t3phA51NBWwhIE0a7oTElr702RJI7XQjE3ASM0BiVYxTxe7S6pLOsQ&#10;XbVJnqafkg5sZSxw4Rx6H4YgXUR8KQX3T1I64UlbUuzNx9PGcxvOZDFnxc4yUzd8bIP9QxeKNRqL&#10;nqEemGdkb5s/oFTDLTiQfsJBJSBlw0WcAafJ0jfTbGpmRJwFyXHmTJP7f7D88bAxz5b4/gv0uMBA&#10;SGdc4dAZ5umlVeGLnRKMI4XHM22i94SjM5/d3GTZlBKOsWmazvJZgEkufxvr/FcBigSjpBbXEtli&#10;h7XzQ+opJRTTsGraNq6m1b85EDN4kkuLwfL9th/73kJ1xHEsDJt2hq8arLlmzj8zi6vFCVCu/gkP&#10;2UJXUhgtSmqwP//mD/nIOEYp6VAqJXU/9swKStpvGncxy6bToK14mX78nOPFXke21xG9V/eAaszw&#10;YRgezZDv25MpLahXVPUyVMUQ0xxrl9SfzHs/CBhfBRfLZUxCNRnm13pjeIAOpAVGX/pXZs1Iu8eF&#10;PcJJVKx4w/6QO9C93HuQTVxNIHhgdeQdlRiXO76aIPXre8y6vO3FLwAAAP//AwBQSwMEFAAGAAgA&#10;AAAhAJ5K+BLcAAAACAEAAA8AAABkcnMvZG93bnJldi54bWxMj8FOwzAMhu9Ie4fISNxY0tJNozSd&#10;JhBXEGObtFvWeG1F41RNtpa3x5zgZuv79ftzsZ5cJ644hNaThmSuQCBV3rZUa9h9vt6vQIRoyJrO&#10;E2r4xgDrcnZTmNz6kT7wuo214BIKudHQxNjnUoaqQWfC3PdIzM5+cCbyOtTSDmbkctfJVKmldKYl&#10;vtCYHp8brL62F6dh/3Y+HjL1Xr+4RT/6SUlyj1Lru9tp8wQi4hT/wvCrz+pQstPJX8gG0WlI02TB&#10;UQYJCObL1UMG4sRDloIsC/n/gfIHAAD//wMAUEsBAi0AFAAGAAgAAAAhALaDOJL+AAAA4QEAABMA&#10;AAAAAAAAAAAAAAAAAAAAAFtDb250ZW50X1R5cGVzXS54bWxQSwECLQAUAAYACAAAACEAOP0h/9YA&#10;AACUAQAACwAAAAAAAAAAAAAAAAAvAQAAX3JlbHMvLnJlbHNQSwECLQAUAAYACAAAACEAIpXa+RAC&#10;AAAjBAAADgAAAAAAAAAAAAAAAAAuAgAAZHJzL2Uyb0RvYy54bWxQSwECLQAUAAYACAAAACEAnkr4&#10;EtwAAAAIAQAADwAAAAAAAAAAAAAAAABqBAAAZHJzL2Rvd25yZXYueG1sUEsFBgAAAAAEAAQA8wAA&#10;AHMFAAAAAA==&#10;" filled="f" stroked="f">
                <v:textbox>
                  <w:txbxContent>
                    <w:p w14:paraId="7FF2D629" w14:textId="35EBB1F6" w:rsidR="00FF1615" w:rsidRPr="004E44FA" w:rsidRDefault="00AD1CBA" w:rsidP="00FD1AA5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攀登生命的高峰</w:t>
                      </w:r>
                    </w:p>
                  </w:txbxContent>
                </v:textbox>
              </v:shape>
            </w:pict>
          </mc:Fallback>
        </mc:AlternateContent>
      </w:r>
      <w:r w:rsidR="00695327">
        <w:rPr>
          <w:noProof/>
        </w:rPr>
        <w:drawing>
          <wp:anchor distT="0" distB="0" distL="114300" distR="114300" simplePos="0" relativeHeight="251681792" behindDoc="0" locked="0" layoutInCell="1" allowOverlap="1" wp14:anchorId="0370E3EF" wp14:editId="41A54422">
            <wp:simplePos x="0" y="0"/>
            <wp:positionH relativeFrom="column">
              <wp:posOffset>-21639</wp:posOffset>
            </wp:positionH>
            <wp:positionV relativeFrom="paragraph">
              <wp:posOffset>253365</wp:posOffset>
            </wp:positionV>
            <wp:extent cx="273050" cy="273050"/>
            <wp:effectExtent l="0" t="0" r="0" b="0"/>
            <wp:wrapNone/>
            <wp:docPr id="7" name="圖片 7" descr="卡通真棒图片,真棒图片卡通图片- 伤感说说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卡通真棒图片,真棒图片卡通图片- 伤感说说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1F7" w:rsidRPr="00091195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69504" behindDoc="0" locked="0" layoutInCell="1" allowOverlap="1" wp14:anchorId="105D6D7A" wp14:editId="37530E09">
            <wp:simplePos x="0" y="0"/>
            <wp:positionH relativeFrom="margin">
              <wp:posOffset>4107180</wp:posOffset>
            </wp:positionH>
            <wp:positionV relativeFrom="paragraph">
              <wp:posOffset>-19050</wp:posOffset>
            </wp:positionV>
            <wp:extent cx="2653030" cy="476250"/>
            <wp:effectExtent l="0" t="0" r="0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615">
        <w:rPr>
          <w:rFonts w:ascii="文鼎標楷注音" w:eastAsia="文鼎標楷注音" w:hint="eastAsia"/>
          <w:sz w:val="28"/>
          <w:szCs w:val="28"/>
        </w:rPr>
        <w:t xml:space="preserve"> </w:t>
      </w:r>
      <w:r w:rsidR="00BB2C06" w:rsidRPr="006A33D1">
        <w:rPr>
          <w:rFonts w:ascii="文鼎標楷注音" w:eastAsia="文鼎標楷注音" w:hint="eastAsia"/>
          <w:b/>
          <w:bCs/>
          <w:sz w:val="36"/>
          <w:szCs w:val="36"/>
        </w:rPr>
        <w:t>L</w:t>
      </w:r>
      <w:r w:rsidR="00AD1CBA">
        <w:rPr>
          <w:rFonts w:ascii="文鼎標楷注音" w:eastAsia="文鼎標楷注音" w:hint="eastAsia"/>
          <w:b/>
          <w:bCs/>
          <w:sz w:val="36"/>
          <w:szCs w:val="36"/>
        </w:rPr>
        <w:t>6</w:t>
      </w:r>
      <w:r w:rsidR="00BB2C06" w:rsidRPr="006A33D1">
        <w:rPr>
          <w:rFonts w:ascii="標楷體" w:eastAsia="標楷體" w:hAnsi="標楷體" w:hint="eastAsia"/>
          <w:b/>
          <w:bCs/>
          <w:sz w:val="36"/>
          <w:szCs w:val="36"/>
        </w:rPr>
        <w:t>任務單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FF161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811D1"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Hlk84155859"/>
      <w:bookmarkEnd w:id="0"/>
      <w:r w:rsidR="0027678B" w:rsidRPr="0036328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508C2" w:rsidRPr="00363281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746EE29" w14:textId="74C63DAD" w:rsidR="00695327" w:rsidRDefault="00695327" w:rsidP="00695327">
      <w:pPr>
        <w:spacing w:line="400" w:lineRule="exact"/>
        <w:rPr>
          <w:rFonts w:ascii="標楷體" w:eastAsia="標楷體" w:hAnsi="標楷體"/>
          <w:b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B42B6E">
        <w:rPr>
          <w:rFonts w:ascii="標楷體" w:eastAsia="標楷體" w:hAnsi="標楷體" w:hint="eastAsia"/>
          <w:b/>
          <w:bCs/>
          <w:sz w:val="28"/>
          <w:szCs w:val="28"/>
        </w:rPr>
        <w:t>自學我最行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7800657" w14:textId="6794FD5A" w:rsidR="00695327" w:rsidRDefault="00BB0C40" w:rsidP="0069532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A941B64" wp14:editId="63EB89AF">
            <wp:simplePos x="0" y="0"/>
            <wp:positionH relativeFrom="margin">
              <wp:posOffset>1393190</wp:posOffset>
            </wp:positionH>
            <wp:positionV relativeFrom="paragraph">
              <wp:posOffset>467946</wp:posOffset>
            </wp:positionV>
            <wp:extent cx="558800" cy="558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27" w:rsidRPr="0018658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一</w:t>
      </w:r>
      <w:r w:rsidR="00695327" w:rsidRPr="00B64D21">
        <w:rPr>
          <w:rFonts w:ascii="文鼎標楷注音" w:eastAsia="文鼎標楷注音" w:hAnsi="標楷體" w:hint="eastAsia"/>
          <w:b/>
          <w:sz w:val="26"/>
          <w:szCs w:val="26"/>
        </w:rPr>
        <w:t>：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這一課有1</w:t>
      </w:r>
      <w:r w:rsidR="00695327">
        <w:rPr>
          <w:rFonts w:ascii="標楷體" w:eastAsia="標楷體" w:hAnsi="標楷體" w:hint="eastAsia"/>
          <w:sz w:val="28"/>
          <w:szCs w:val="28"/>
        </w:rPr>
        <w:t>5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個生字，描課本P</w:t>
      </w:r>
      <w:r w:rsidR="00AD1CBA">
        <w:rPr>
          <w:rFonts w:ascii="標楷體" w:eastAsia="標楷體" w:hAnsi="標楷體" w:hint="eastAsia"/>
          <w:sz w:val="28"/>
          <w:szCs w:val="28"/>
        </w:rPr>
        <w:t>60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的生字筆順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2次</w:t>
      </w:r>
      <w:r w:rsidR="00695327">
        <w:rPr>
          <w:rFonts w:ascii="標楷體" w:eastAsia="標楷體" w:hAnsi="標楷體" w:hint="eastAsia"/>
          <w:sz w:val="28"/>
          <w:szCs w:val="28"/>
        </w:rPr>
        <w:t>(請用兩種</w:t>
      </w:r>
      <w:r w:rsidR="00695327" w:rsidRPr="00BF5DFB">
        <w:rPr>
          <w:rFonts w:ascii="標楷體" w:eastAsia="標楷體" w:hAnsi="標楷體" w:hint="eastAsia"/>
          <w:b/>
          <w:bCs/>
          <w:sz w:val="28"/>
          <w:szCs w:val="28"/>
        </w:rPr>
        <w:t>不同顏色</w:t>
      </w:r>
      <w:r w:rsidR="00695327">
        <w:rPr>
          <w:rFonts w:ascii="標楷體" w:eastAsia="標楷體" w:hAnsi="標楷體" w:hint="eastAsia"/>
          <w:sz w:val="28"/>
          <w:szCs w:val="28"/>
        </w:rPr>
        <w:t>的彩虹筆)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，並用藍筆把易錯的筆畫圈起來，再用紅筆將自己猜不</w:t>
      </w:r>
      <w:r w:rsidR="00695327" w:rsidRPr="00363281">
        <w:rPr>
          <w:rFonts w:ascii="標楷體" w:eastAsia="標楷體" w:hAnsi="標楷體" w:cs="新細明體" w:hint="eastAsia"/>
          <w:sz w:val="28"/>
          <w:szCs w:val="28"/>
        </w:rPr>
        <w:t>出來</w:t>
      </w:r>
      <w:r w:rsidR="00695327" w:rsidRPr="00363281">
        <w:rPr>
          <w:rFonts w:ascii="標楷體" w:eastAsia="標楷體" w:hAnsi="標楷體" w:cs="文鼎標楷注音破音一" w:hint="eastAsia"/>
          <w:sz w:val="28"/>
          <w:szCs w:val="28"/>
        </w:rPr>
        <w:t>的</w:t>
      </w:r>
      <w:r w:rsidR="00695327" w:rsidRPr="00363281">
        <w:rPr>
          <w:rFonts w:ascii="標楷體" w:eastAsia="標楷體" w:hAnsi="標楷體" w:hint="eastAsia"/>
          <w:sz w:val="28"/>
          <w:szCs w:val="28"/>
        </w:rPr>
        <w:t>部首做記號</w:t>
      </w:r>
    </w:p>
    <w:p w14:paraId="267A0B9D" w14:textId="210F6437" w:rsidR="009F7835" w:rsidRPr="00810398" w:rsidRDefault="004B164B" w:rsidP="009F78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="009F7835" w:rsidRPr="0051657B">
        <w:rPr>
          <w:rFonts w:ascii="標楷體" w:eastAsia="標楷體" w:hAnsi="標楷體" w:hint="eastAsia"/>
          <w:b/>
          <w:bCs/>
          <w:sz w:val="28"/>
          <w:szCs w:val="28"/>
        </w:rPr>
        <w:t>課文</w:t>
      </w:r>
      <w:r w:rsidR="003A69B3" w:rsidRPr="0051657B">
        <w:rPr>
          <w:rFonts w:ascii="標楷體" w:eastAsia="標楷體" w:hAnsi="標楷體" w:hint="eastAsia"/>
          <w:b/>
          <w:bCs/>
          <w:sz w:val="28"/>
          <w:szCs w:val="28"/>
        </w:rPr>
        <w:t>知多少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7B2E3377" w14:textId="4FC2A082" w:rsidR="004B164B" w:rsidRPr="002C531E" w:rsidRDefault="004B164B" w:rsidP="009F7835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695327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二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Pr="00186581">
        <w:rPr>
          <w:rFonts w:ascii="標楷體" w:eastAsia="標楷體" w:hAnsi="標楷體" w:hint="eastAsia"/>
          <w:b/>
          <w:sz w:val="28"/>
          <w:szCs w:val="28"/>
        </w:rPr>
        <w:t>閱讀課文</w:t>
      </w:r>
    </w:p>
    <w:p w14:paraId="367948BA" w14:textId="272B49C7" w:rsidR="004B164B" w:rsidRPr="00FA6F41" w:rsidRDefault="001B1049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zh-TW"/>
        </w:rPr>
        <w:drawing>
          <wp:anchor distT="0" distB="0" distL="114300" distR="114300" simplePos="0" relativeHeight="251672576" behindDoc="0" locked="0" layoutInCell="1" allowOverlap="1" wp14:anchorId="4A68CF02" wp14:editId="153C4669">
            <wp:simplePos x="0" y="0"/>
            <wp:positionH relativeFrom="leftMargin">
              <wp:posOffset>6266815</wp:posOffset>
            </wp:positionH>
            <wp:positionV relativeFrom="paragraph">
              <wp:posOffset>206522</wp:posOffset>
            </wp:positionV>
            <wp:extent cx="225083" cy="277461"/>
            <wp:effectExtent l="0" t="0" r="3810" b="889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3" cy="277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64B" w:rsidRPr="004D51F7">
        <w:rPr>
          <w:rFonts w:ascii="標楷體" w:eastAsia="標楷體" w:hAnsi="標楷體" w:cs="微軟正黑體" w:hint="eastAsia"/>
          <w:sz w:val="28"/>
          <w:szCs w:val="28"/>
        </w:rPr>
        <w:t>默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念課文，用</w:t>
      </w:r>
      <w:r w:rsidR="00006B14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亮色彩虹筆</w:t>
      </w:r>
      <w:r w:rsidR="004B164B" w:rsidRPr="00006B1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描</w:t>
      </w:r>
      <w:r w:rsidR="004B164B" w:rsidRPr="004D51F7">
        <w:rPr>
          <w:rFonts w:ascii="標楷體" w:eastAsia="標楷體" w:hAnsi="標楷體" w:hint="eastAsia"/>
          <w:sz w:val="28"/>
          <w:szCs w:val="28"/>
        </w:rPr>
        <w:t>出所有的標點符號，並圈出自己不懂的課文語詞</w:t>
      </w:r>
      <w:r w:rsidR="004B164B" w:rsidRPr="00FA6F41">
        <w:rPr>
          <w:rFonts w:ascii="標楷體" w:eastAsia="標楷體" w:hAnsi="標楷體" w:hint="eastAsia"/>
          <w:sz w:val="28"/>
          <w:szCs w:val="28"/>
        </w:rPr>
        <w:t>。</w:t>
      </w:r>
    </w:p>
    <w:p w14:paraId="65E7E202" w14:textId="4E0768AE" w:rsidR="004B164B" w:rsidRPr="00693B38" w:rsidRDefault="004B164B" w:rsidP="004B164B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FA6F41">
        <w:rPr>
          <w:rFonts w:ascii="標楷體" w:eastAsia="標楷體" w:hAnsi="標楷體" w:hint="eastAsia"/>
          <w:sz w:val="28"/>
          <w:szCs w:val="28"/>
        </w:rPr>
        <w:t>有</w:t>
      </w:r>
      <w:r w:rsidR="00627A48">
        <w:rPr>
          <w:rFonts w:ascii="標楷體" w:eastAsia="標楷體" w:hAnsi="標楷體" w:hint="eastAsia"/>
          <w:sz w:val="28"/>
          <w:szCs w:val="28"/>
        </w:rPr>
        <w:t>情感</w:t>
      </w:r>
      <w:r w:rsidR="00460EC3">
        <w:rPr>
          <w:rFonts w:ascii="標楷體" w:eastAsia="標楷體" w:hAnsi="標楷體" w:hint="eastAsia"/>
          <w:sz w:val="28"/>
          <w:szCs w:val="28"/>
        </w:rPr>
        <w:t>的</w:t>
      </w:r>
      <w:r w:rsidRPr="00FA6F41">
        <w:rPr>
          <w:rFonts w:ascii="標楷體" w:eastAsia="標楷體" w:hAnsi="標楷體" w:hint="eastAsia"/>
          <w:sz w:val="28"/>
          <w:szCs w:val="28"/>
        </w:rPr>
        <w:t>讀出整課課文。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FA6F41">
        <w:rPr>
          <w:rFonts w:ascii="標楷體" w:eastAsia="標楷體" w:hAnsi="標楷體" w:hint="eastAsia"/>
          <w:sz w:val="28"/>
          <w:szCs w:val="28"/>
        </w:rPr>
        <w:t>念完請家長、老師或同學</w:t>
      </w:r>
      <w:r w:rsidRPr="001B104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簽名</w:t>
      </w:r>
      <w:r w:rsidRPr="00FA6F41">
        <w:rPr>
          <w:rFonts w:ascii="標楷體" w:eastAsia="標楷體" w:hAnsi="標楷體" w:hint="eastAsia"/>
          <w:sz w:val="28"/>
          <w:szCs w:val="28"/>
        </w:rPr>
        <w:t>：</w:t>
      </w:r>
      <w:r w:rsidRPr="00FA6F4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</w:t>
      </w:r>
      <w:r w:rsidRPr="00FA6F41">
        <w:rPr>
          <w:rFonts w:ascii="標楷體" w:eastAsia="標楷體" w:hAnsi="標楷體" w:hint="eastAsia"/>
          <w:sz w:val="28"/>
          <w:szCs w:val="28"/>
        </w:rPr>
        <w:t xml:space="preserve"> </w:t>
      </w:r>
      <w:r w:rsidRPr="00FA6F41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0D47C9A9" w14:textId="19F18DD8" w:rsidR="00693B38" w:rsidRPr="00693B38" w:rsidRDefault="00693B38" w:rsidP="00342F41">
      <w:pPr>
        <w:pStyle w:val="a3"/>
        <w:numPr>
          <w:ilvl w:val="0"/>
          <w:numId w:val="2"/>
        </w:numPr>
        <w:spacing w:line="36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693B38">
        <w:rPr>
          <w:rFonts w:ascii="標楷體" w:eastAsia="標楷體" w:hAnsi="標楷體" w:hint="eastAsia"/>
          <w:sz w:val="28"/>
          <w:szCs w:val="28"/>
        </w:rPr>
        <w:t>本課文體屬於(        )，全課分成(     )個自然段，用</w:t>
      </w:r>
      <w:r w:rsidRPr="00693B38">
        <w:rPr>
          <w:rFonts w:ascii="新細明體" w:eastAsia="新細明體" w:hAnsi="新細明體" w:cs="新細明體" w:hint="eastAsia"/>
          <w:sz w:val="28"/>
          <w:szCs w:val="28"/>
        </w:rPr>
        <w:t>①②</w:t>
      </w:r>
      <w:r w:rsidRPr="00693B38">
        <w:rPr>
          <w:rFonts w:ascii="標楷體" w:eastAsia="標楷體" w:hAnsi="標楷體" w:hint="eastAsia"/>
          <w:sz w:val="28"/>
          <w:szCs w:val="28"/>
        </w:rPr>
        <w:t>……將自然段標示在課本上。</w:t>
      </w:r>
    </w:p>
    <w:p w14:paraId="2649F9AD" w14:textId="68285B60" w:rsidR="00AC6088" w:rsidRPr="001B58BA" w:rsidRDefault="00AC6088" w:rsidP="00AC6088">
      <w:pPr>
        <w:pStyle w:val="af1"/>
        <w:rPr>
          <w:rFonts w:ascii="標楷體" w:eastAsia="標楷體" w:hAnsi="標楷體"/>
          <w:sz w:val="28"/>
          <w:szCs w:val="28"/>
        </w:rPr>
      </w:pPr>
      <w:r w:rsidRPr="00CD3115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三</w:t>
      </w:r>
      <w:r w:rsidRPr="002C531E">
        <w:rPr>
          <w:rFonts w:ascii="標楷體" w:eastAsia="標楷體" w:hAnsi="標楷體" w:hint="eastAsia"/>
          <w:b/>
          <w:sz w:val="26"/>
          <w:szCs w:val="26"/>
        </w:rPr>
        <w:t>：</w:t>
      </w:r>
      <w:r w:rsidR="00342EFF" w:rsidRPr="00342EFF">
        <w:rPr>
          <w:rFonts w:ascii="標楷體" w:eastAsia="標楷體" w:hAnsi="標楷體" w:hint="eastAsia"/>
          <w:b/>
          <w:sz w:val="26"/>
          <w:szCs w:val="26"/>
        </w:rPr>
        <w:t>觀看</w:t>
      </w:r>
      <w:r w:rsidRPr="00342EFF">
        <w:rPr>
          <w:rFonts w:ascii="標楷體" w:eastAsia="標楷體" w:hAnsi="標楷體" w:hint="eastAsia"/>
          <w:b/>
          <w:sz w:val="28"/>
          <w:szCs w:val="28"/>
        </w:rPr>
        <w:t>補充影片：</w:t>
      </w:r>
      <w:r w:rsidR="00BA7D52" w:rsidRPr="001B58BA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133"/>
        <w:gridCol w:w="3133"/>
      </w:tblGrid>
      <w:tr w:rsidR="00BA7D52" w:rsidRPr="001B58BA" w14:paraId="2C852370" w14:textId="77777777" w:rsidTr="001C48F0">
        <w:tc>
          <w:tcPr>
            <w:tcW w:w="39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C2A13" w14:textId="648BCC34" w:rsidR="00BA7D52" w:rsidRPr="001B58BA" w:rsidRDefault="00BA7D52" w:rsidP="00B8172B">
            <w:pPr>
              <w:pStyle w:val="af1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B58BA">
              <w:rPr>
                <w:rFonts w:ascii="標楷體" w:eastAsia="標楷體" w:hAnsi="標楷體" w:hint="eastAsia"/>
                <w:szCs w:val="24"/>
              </w:rPr>
              <w:t>走五營地 登世界之巔 聖母峰27天攻頂全紀錄-李四端的雲端世界</w:t>
            </w:r>
          </w:p>
          <w:p w14:paraId="2AE71F01" w14:textId="075A4A21" w:rsidR="00BA7D52" w:rsidRPr="001B58BA" w:rsidRDefault="00BA7D52" w:rsidP="00B8172B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B58BA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26D4876C" wp14:editId="179A63F4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39370</wp:posOffset>
                  </wp:positionV>
                  <wp:extent cx="768350" cy="7683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9D25D4" w14:textId="2DDA7EA0" w:rsidR="00BA7D52" w:rsidRPr="001C48F0" w:rsidRDefault="00BA7D52" w:rsidP="00B8172B">
            <w:pPr>
              <w:pStyle w:val="af1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1C48F0">
              <w:rPr>
                <w:rFonts w:ascii="標楷體" w:eastAsia="標楷體" w:hAnsi="標楷體"/>
                <w:sz w:val="22"/>
              </w:rPr>
              <w:t>https://reurl.cc/Yvo4LO</w:t>
            </w:r>
          </w:p>
        </w:tc>
        <w:tc>
          <w:tcPr>
            <w:tcW w:w="3133" w:type="dxa"/>
            <w:tcBorders>
              <w:left w:val="single" w:sz="12" w:space="0" w:color="auto"/>
            </w:tcBorders>
            <w:shd w:val="clear" w:color="auto" w:fill="auto"/>
          </w:tcPr>
          <w:p w14:paraId="71949235" w14:textId="62AC5A90" w:rsidR="00BA7D52" w:rsidRDefault="00BA7D52" w:rsidP="00B8172B">
            <w:pPr>
              <w:pStyle w:val="af1"/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D027FC">
              <w:rPr>
                <w:rFonts w:ascii="標楷體" w:eastAsia="標楷體" w:hAnsi="標楷體" w:hint="eastAsia"/>
                <w:szCs w:val="24"/>
                <w:u w:val="single"/>
              </w:rPr>
              <w:t>江秀真</w:t>
            </w:r>
            <w:r w:rsidRPr="001B58BA">
              <w:rPr>
                <w:rFonts w:ascii="標楷體" w:eastAsia="標楷體" w:hAnsi="標楷體" w:hint="eastAsia"/>
                <w:szCs w:val="24"/>
              </w:rPr>
              <w:t>講峰頂回望人生路</w:t>
            </w:r>
          </w:p>
          <w:p w14:paraId="38D1E109" w14:textId="1701F185" w:rsidR="00BA7D52" w:rsidRDefault="001C48F0" w:rsidP="001C48F0">
            <w:pPr>
              <w:pStyle w:val="af1"/>
              <w:spacing w:line="320" w:lineRule="exact"/>
              <w:ind w:left="480" w:hangingChars="200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Cs w:val="24"/>
                <w:u w:val="single"/>
              </w:rPr>
              <w:drawing>
                <wp:anchor distT="0" distB="0" distL="114300" distR="114300" simplePos="0" relativeHeight="251700224" behindDoc="0" locked="0" layoutInCell="1" allowOverlap="1" wp14:anchorId="12D1FE9E" wp14:editId="03B944B3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222250</wp:posOffset>
                  </wp:positionV>
                  <wp:extent cx="723900" cy="72390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D766A6" w14:textId="24FAD9D9" w:rsidR="00BA7D52" w:rsidRDefault="00BA7D52" w:rsidP="001C48F0">
            <w:pPr>
              <w:pStyle w:val="af1"/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4684237D" w14:textId="56523B17" w:rsidR="001C48F0" w:rsidRDefault="001C48F0" w:rsidP="001C48F0">
            <w:pPr>
              <w:pStyle w:val="af1"/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BB1C28A" w14:textId="77777777" w:rsidR="001C48F0" w:rsidRDefault="001C48F0" w:rsidP="001C48F0">
            <w:pPr>
              <w:pStyle w:val="af1"/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6F65E146" w14:textId="1C4D51BE" w:rsidR="00BA7D52" w:rsidRDefault="00BA7D52" w:rsidP="001C48F0">
            <w:pPr>
              <w:pStyle w:val="af1"/>
              <w:spacing w:line="32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05C51E00" w14:textId="55E7E6B5" w:rsidR="00BA7D52" w:rsidRPr="001C48F0" w:rsidRDefault="00BA7D52" w:rsidP="001C48F0">
            <w:pPr>
              <w:pStyle w:val="af1"/>
              <w:spacing w:line="320" w:lineRule="exact"/>
              <w:ind w:left="440" w:hangingChars="20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1C48F0">
              <w:rPr>
                <w:rFonts w:ascii="標楷體" w:eastAsia="標楷體" w:hAnsi="標楷體"/>
                <w:sz w:val="22"/>
              </w:rPr>
              <w:t>https://reurl.</w:t>
            </w:r>
            <w:r w:rsidRPr="001C48F0">
              <w:rPr>
                <w:rFonts w:ascii="標楷體" w:eastAsia="標楷體" w:hAnsi="標楷體"/>
                <w:noProof/>
                <w:sz w:val="22"/>
              </w:rPr>
              <w:t xml:space="preserve"> </w:t>
            </w:r>
            <w:r w:rsidRPr="001C48F0">
              <w:rPr>
                <w:rFonts w:ascii="標楷體" w:eastAsia="標楷體" w:hAnsi="標楷體"/>
                <w:sz w:val="22"/>
              </w:rPr>
              <w:t>cc/M0oWxK</w:t>
            </w:r>
          </w:p>
        </w:tc>
        <w:tc>
          <w:tcPr>
            <w:tcW w:w="3133" w:type="dxa"/>
            <w:tcBorders>
              <w:left w:val="single" w:sz="12" w:space="0" w:color="auto"/>
            </w:tcBorders>
            <w:shd w:val="clear" w:color="auto" w:fill="auto"/>
          </w:tcPr>
          <w:p w14:paraId="2FA9DAC0" w14:textId="23ED285C" w:rsidR="00BA7D52" w:rsidRPr="00E54C08" w:rsidRDefault="00E54C08" w:rsidP="00E54C08">
            <w:pPr>
              <w:pStyle w:val="af1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12A61">
              <w:rPr>
                <w:rFonts w:ascii="標楷體" w:eastAsia="標楷體" w:hAnsi="標楷體" w:hint="eastAsia"/>
                <w:szCs w:val="24"/>
                <w:u w:val="single"/>
              </w:rPr>
              <w:t>江秀真</w:t>
            </w:r>
            <w:r w:rsidRPr="00E54C08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如果能輕言放棄，這就不是你的夢想</w:t>
            </w:r>
          </w:p>
          <w:p w14:paraId="1D80F2AC" w14:textId="22FD8D3F" w:rsidR="007F4D14" w:rsidRDefault="00E54C08" w:rsidP="001C48F0">
            <w:pPr>
              <w:pStyle w:val="af1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0" locked="0" layoutInCell="1" allowOverlap="1" wp14:anchorId="762D52C9" wp14:editId="011BFE2B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114300</wp:posOffset>
                  </wp:positionV>
                  <wp:extent cx="704850" cy="704850"/>
                  <wp:effectExtent l="0" t="0" r="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62ED8B" w14:textId="1E1CC322" w:rsidR="007F4D14" w:rsidRDefault="007F4D14" w:rsidP="001C48F0">
            <w:pPr>
              <w:pStyle w:val="af1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2B13C407" w14:textId="77777777" w:rsidR="001C48F0" w:rsidRDefault="001C48F0" w:rsidP="001C48F0">
            <w:pPr>
              <w:pStyle w:val="af1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6D9FD083" w14:textId="18F9350D" w:rsidR="00E54C08" w:rsidRDefault="00E54C08" w:rsidP="001C48F0">
            <w:pPr>
              <w:pStyle w:val="af1"/>
              <w:spacing w:line="3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77C71BDF" w14:textId="3DBC86F0" w:rsidR="007F4D14" w:rsidRPr="001C48F0" w:rsidRDefault="007F4D14" w:rsidP="001C48F0">
            <w:pPr>
              <w:pStyle w:val="af1"/>
              <w:spacing w:line="340" w:lineRule="exact"/>
              <w:ind w:left="440" w:hangingChars="200" w:hanging="440"/>
              <w:jc w:val="center"/>
              <w:rPr>
                <w:rFonts w:ascii="標楷體" w:eastAsia="標楷體" w:hAnsi="標楷體"/>
                <w:sz w:val="22"/>
              </w:rPr>
            </w:pPr>
            <w:r w:rsidRPr="001C48F0">
              <w:rPr>
                <w:rFonts w:ascii="標楷體" w:eastAsia="標楷體" w:hAnsi="標楷體"/>
                <w:sz w:val="22"/>
              </w:rPr>
              <w:t>https://reurl.cc/oQKqzj</w:t>
            </w:r>
          </w:p>
        </w:tc>
      </w:tr>
    </w:tbl>
    <w:p w14:paraId="7BEA273E" w14:textId="09724276" w:rsidR="00693B38" w:rsidRPr="001B58BA" w:rsidRDefault="004B164B" w:rsidP="00F96A0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B542F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任務</w:t>
      </w:r>
      <w:r w:rsidR="00AC6088" w:rsidRPr="006B542F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四</w:t>
      </w:r>
      <w:r w:rsidRPr="006B542F">
        <w:rPr>
          <w:rFonts w:ascii="標楷體" w:eastAsia="標楷體" w:hAnsi="標楷體" w:hint="eastAsia"/>
          <w:b/>
          <w:sz w:val="26"/>
          <w:szCs w:val="26"/>
        </w:rPr>
        <w:t>：</w:t>
      </w:r>
      <w:r w:rsidR="006B542F" w:rsidRPr="006B542F">
        <w:rPr>
          <w:rFonts w:ascii="標楷體" w:eastAsia="標楷體" w:hAnsi="標楷體" w:hint="eastAsia"/>
          <w:sz w:val="28"/>
          <w:szCs w:val="28"/>
        </w:rPr>
        <w:t>用曼陀羅思考法（九宮格）</w:t>
      </w:r>
      <w:r w:rsidR="006B542F">
        <w:rPr>
          <w:rFonts w:ascii="標楷體" w:eastAsia="標楷體" w:hAnsi="標楷體" w:hint="eastAsia"/>
          <w:sz w:val="28"/>
          <w:szCs w:val="28"/>
        </w:rPr>
        <w:t>摘要</w:t>
      </w:r>
      <w:r w:rsidR="00F96A0C">
        <w:rPr>
          <w:rFonts w:ascii="標楷體" w:eastAsia="標楷體" w:hAnsi="標楷體" w:hint="eastAsia"/>
          <w:sz w:val="28"/>
          <w:szCs w:val="28"/>
        </w:rPr>
        <w:t>傳記類</w:t>
      </w:r>
      <w:r w:rsidR="006B542F">
        <w:rPr>
          <w:rFonts w:ascii="標楷體" w:eastAsia="標楷體" w:hAnsi="標楷體" w:hint="eastAsia"/>
          <w:sz w:val="28"/>
          <w:szCs w:val="28"/>
        </w:rPr>
        <w:t>課文重點</w:t>
      </w:r>
      <w:r w:rsidR="006B542F" w:rsidRPr="006B542F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93B38" w:rsidRPr="001B58BA" w14:paraId="0A4A2E2E" w14:textId="77777777" w:rsidTr="00331068">
        <w:trPr>
          <w:trHeight w:val="2509"/>
        </w:trPr>
        <w:tc>
          <w:tcPr>
            <w:tcW w:w="3402" w:type="dxa"/>
            <w:shd w:val="clear" w:color="auto" w:fill="auto"/>
          </w:tcPr>
          <w:p w14:paraId="60F07294" w14:textId="77777777" w:rsidR="00693B38" w:rsidRPr="00174396" w:rsidRDefault="00693B38" w:rsidP="00CD7C7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作者的評價</w:t>
            </w:r>
          </w:p>
          <w:p w14:paraId="036877C1" w14:textId="140254B2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</w:p>
          <w:p w14:paraId="59C6CE60" w14:textId="46F8A777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</w:p>
          <w:p w14:paraId="3AE8199C" w14:textId="6DAB8368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</w:p>
          <w:p w14:paraId="752B3C40" w14:textId="5EA41B71" w:rsidR="00693B38" w:rsidRPr="00D027FC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  <w:r w:rsidRPr="00D027FC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     </w:t>
            </w:r>
          </w:p>
        </w:tc>
        <w:tc>
          <w:tcPr>
            <w:tcW w:w="3402" w:type="dxa"/>
            <w:shd w:val="clear" w:color="auto" w:fill="auto"/>
          </w:tcPr>
          <w:p w14:paraId="16B36780" w14:textId="77777777" w:rsidR="00693B38" w:rsidRPr="00174396" w:rsidRDefault="00693B38" w:rsidP="00CD7C7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對我們的啟示</w:t>
            </w:r>
          </w:p>
          <w:p w14:paraId="7B9663E7" w14:textId="5BB719E4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</w:p>
          <w:p w14:paraId="53837CEB" w14:textId="54D793AC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</w:p>
          <w:p w14:paraId="765C21B4" w14:textId="33D6D1BC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</w:p>
          <w:p w14:paraId="4785EA88" w14:textId="4D23492F" w:rsidR="00693B38" w:rsidRPr="007B5EA4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FFFFFF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</w:p>
        </w:tc>
        <w:tc>
          <w:tcPr>
            <w:tcW w:w="3402" w:type="dxa"/>
            <w:shd w:val="clear" w:color="auto" w:fill="auto"/>
          </w:tcPr>
          <w:p w14:paraId="77832BDC" w14:textId="3C4242D1" w:rsidR="00693B38" w:rsidRPr="00174396" w:rsidRDefault="00693B38" w:rsidP="00CD7C7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主角身分</w:t>
            </w:r>
            <w:r w:rsidR="004C24E3"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/職業/別稱</w:t>
            </w:r>
          </w:p>
          <w:p w14:paraId="7E36898F" w14:textId="77777777" w:rsidR="00693B38" w:rsidRPr="009C371C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　　　　        　　　　　  </w:t>
            </w:r>
          </w:p>
          <w:p w14:paraId="0D482FDC" w14:textId="5E61E820" w:rsidR="00693B38" w:rsidRPr="009C371C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</w:p>
          <w:p w14:paraId="2560B69B" w14:textId="10D4ACF1" w:rsidR="00693B38" w:rsidRPr="007B5EA4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FFFFFF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  <w:r w:rsidR="00494FA4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</w:p>
        </w:tc>
      </w:tr>
      <w:tr w:rsidR="00693B38" w:rsidRPr="001B58BA" w14:paraId="666706E8" w14:textId="77777777" w:rsidTr="00331068">
        <w:trPr>
          <w:trHeight w:val="2509"/>
        </w:trPr>
        <w:tc>
          <w:tcPr>
            <w:tcW w:w="3402" w:type="dxa"/>
            <w:shd w:val="clear" w:color="auto" w:fill="auto"/>
          </w:tcPr>
          <w:p w14:paraId="5ADA5454" w14:textId="77777777" w:rsidR="00693B38" w:rsidRPr="00174396" w:rsidRDefault="00693B38" w:rsidP="00CD7C7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產生的影響</w:t>
            </w:r>
          </w:p>
          <w:p w14:paraId="04E20E82" w14:textId="53E951AC" w:rsidR="00693B38" w:rsidRPr="001B58BA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1B5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讓世界透過江秀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真</w:t>
            </w:r>
            <w:r w:rsidRPr="001B5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認識臺灣</w:t>
            </w:r>
            <w:r w:rsidR="006579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</w:t>
            </w:r>
            <w:r w:rsidRPr="001B58B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也認識臺灣的高山生態。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534B98" w14:textId="77777777" w:rsidR="00693B38" w:rsidRPr="001B58BA" w:rsidRDefault="00693B38" w:rsidP="001A17A1">
            <w:pPr>
              <w:pStyle w:val="a3"/>
              <w:spacing w:line="5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52"/>
                <w:szCs w:val="52"/>
                <w:bdr w:val="single" w:sz="4" w:space="0" w:color="auto"/>
              </w:rPr>
            </w:pPr>
            <w:r w:rsidRPr="001B58BA">
              <w:rPr>
                <w:rFonts w:ascii="標楷體" w:eastAsia="標楷體" w:hAnsi="標楷體" w:hint="eastAsia"/>
                <w:b/>
                <w:bCs/>
                <w:sz w:val="52"/>
                <w:szCs w:val="52"/>
                <w:bdr w:val="single" w:sz="4" w:space="0" w:color="auto"/>
              </w:rPr>
              <w:t>傳記</w:t>
            </w:r>
          </w:p>
          <w:p w14:paraId="6987F32A" w14:textId="77777777" w:rsidR="00693B38" w:rsidRPr="001B58BA" w:rsidRDefault="00693B38" w:rsidP="00CD7C7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8BA">
              <w:rPr>
                <w:rFonts w:ascii="標楷體" w:eastAsia="標楷體" w:hAnsi="標楷體" w:hint="eastAsia"/>
                <w:sz w:val="28"/>
                <w:szCs w:val="28"/>
              </w:rPr>
              <w:t>【攀登生命的高峰】</w:t>
            </w:r>
          </w:p>
          <w:p w14:paraId="1F88704C" w14:textId="77777777" w:rsidR="00693B38" w:rsidRPr="001B58BA" w:rsidRDefault="00693B38" w:rsidP="00CD7C7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58BA">
              <w:rPr>
                <w:rFonts w:ascii="標楷體" w:eastAsia="標楷體" w:hAnsi="標楷體" w:hint="eastAsia"/>
                <w:sz w:val="28"/>
                <w:szCs w:val="28"/>
              </w:rPr>
              <w:t>—江秀真—</w:t>
            </w:r>
          </w:p>
        </w:tc>
        <w:tc>
          <w:tcPr>
            <w:tcW w:w="3402" w:type="dxa"/>
            <w:shd w:val="clear" w:color="auto" w:fill="auto"/>
          </w:tcPr>
          <w:p w14:paraId="0EC710FF" w14:textId="77777777" w:rsidR="00174396" w:rsidRPr="00174396" w:rsidRDefault="00174396" w:rsidP="0017439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征服世界最高峰</w:t>
            </w:r>
          </w:p>
          <w:p w14:paraId="12CE0B62" w14:textId="415D44D3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</w:p>
          <w:p w14:paraId="05976B72" w14:textId="524789BF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　</w:t>
            </w:r>
          </w:p>
          <w:p w14:paraId="1D01BAC6" w14:textId="2DD772A4" w:rsidR="00693B38" w:rsidRPr="001B58BA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　</w:t>
            </w:r>
            <w:r w:rsidRPr="001B58BA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693B38" w:rsidRPr="001B58BA" w14:paraId="318DEB9F" w14:textId="77777777" w:rsidTr="000E5EA9">
        <w:trPr>
          <w:trHeight w:val="2798"/>
        </w:trPr>
        <w:tc>
          <w:tcPr>
            <w:tcW w:w="3402" w:type="dxa"/>
            <w:shd w:val="clear" w:color="auto" w:fill="auto"/>
          </w:tcPr>
          <w:p w14:paraId="1980EF57" w14:textId="77777777" w:rsidR="00693B38" w:rsidRPr="00174396" w:rsidRDefault="00693B38" w:rsidP="00CD7C7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表現的特質和品格</w:t>
            </w:r>
          </w:p>
          <w:p w14:paraId="026A9628" w14:textId="0403A427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</w:p>
          <w:p w14:paraId="4E0F1CD3" w14:textId="0B13C4BD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</w:p>
          <w:p w14:paraId="34D1AF82" w14:textId="237FDC18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</w:p>
          <w:p w14:paraId="24D3CD6C" w14:textId="77777777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</w:p>
          <w:p w14:paraId="6B46EB6F" w14:textId="1C7F7EF5" w:rsidR="000E5EA9" w:rsidRPr="001B58BA" w:rsidRDefault="000E5EA9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         </w:t>
            </w:r>
          </w:p>
        </w:tc>
        <w:tc>
          <w:tcPr>
            <w:tcW w:w="3402" w:type="dxa"/>
            <w:shd w:val="clear" w:color="auto" w:fill="auto"/>
          </w:tcPr>
          <w:p w14:paraId="1AC30008" w14:textId="07A6FADB" w:rsidR="00693B38" w:rsidRPr="00174396" w:rsidRDefault="00693B38" w:rsidP="00CD7C7C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特別的事蹟</w:t>
            </w:r>
            <w:r w:rsidR="000540A7"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：2項</w:t>
            </w:r>
          </w:p>
          <w:p w14:paraId="45E4EC60" w14:textId="79EEAF40" w:rsidR="00693B38" w:rsidRDefault="0098605D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860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1.</w:t>
            </w:r>
            <w:r w:rsidR="00693B38" w:rsidRPr="009860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1328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93B38" w:rsidRPr="009860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693B38"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</w:t>
            </w:r>
          </w:p>
          <w:p w14:paraId="7A4D04ED" w14:textId="7E3C915D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</w:p>
          <w:p w14:paraId="77C2E112" w14:textId="622D2B9A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860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9860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1328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860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</w:t>
            </w:r>
          </w:p>
          <w:p w14:paraId="5347F7DB" w14:textId="50D4AECC" w:rsidR="00693B38" w:rsidRPr="00092B88" w:rsidRDefault="00092B8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92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2.</w:t>
            </w:r>
            <w:r w:rsidR="00693B38" w:rsidRPr="00092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331068" w:rsidRPr="00092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93B38" w:rsidRPr="00092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0A415BD0" w14:textId="4AB0664A" w:rsidR="000E5EA9" w:rsidRPr="00B07C6C" w:rsidRDefault="000E5EA9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         </w:t>
            </w:r>
          </w:p>
        </w:tc>
        <w:tc>
          <w:tcPr>
            <w:tcW w:w="3402" w:type="dxa"/>
            <w:shd w:val="clear" w:color="auto" w:fill="auto"/>
          </w:tcPr>
          <w:p w14:paraId="476F9BA1" w14:textId="77777777" w:rsidR="00174396" w:rsidRPr="00174396" w:rsidRDefault="00174396" w:rsidP="00174396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174396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</w:rPr>
              <w:t>完成壯舉的時間</w:t>
            </w:r>
          </w:p>
          <w:p w14:paraId="324F6802" w14:textId="1313E75B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</w:p>
          <w:p w14:paraId="2B55EE44" w14:textId="6DC1D62A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</w:t>
            </w:r>
          </w:p>
          <w:p w14:paraId="1AA282DE" w14:textId="1DA1493C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</w:p>
          <w:p w14:paraId="169FC850" w14:textId="77777777" w:rsidR="00693B38" w:rsidRDefault="00693B38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</w:t>
            </w:r>
            <w:r w:rsidR="00331068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</w:t>
            </w:r>
            <w:r w:rsidRPr="009C371C"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　　　　　　</w:t>
            </w:r>
          </w:p>
          <w:p w14:paraId="67834228" w14:textId="2F993B76" w:rsidR="000E5EA9" w:rsidRPr="000E5EA9" w:rsidRDefault="000E5EA9" w:rsidP="00CD7C7C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  <w:u w:val="single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bdr w:val="single" w:sz="4" w:space="0" w:color="auto"/>
              </w:rPr>
              <w:t xml:space="preserve">                       </w:t>
            </w:r>
          </w:p>
        </w:tc>
      </w:tr>
    </w:tbl>
    <w:p w14:paraId="3E5F8B01" w14:textId="43C64A26" w:rsidR="00D04724" w:rsidRDefault="00D04724" w:rsidP="00D04724">
      <w:pPr>
        <w:spacing w:afterLines="50" w:after="18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lastRenderedPageBreak/>
        <w:t>任務</w:t>
      </w:r>
      <w:r w:rsidR="0098605D">
        <w:rPr>
          <w:rFonts w:ascii="標楷體" w:eastAsia="標楷體" w:hAnsi="標楷體" w:hint="eastAsia"/>
          <w:b/>
          <w:sz w:val="26"/>
          <w:szCs w:val="26"/>
          <w:bdr w:val="single" w:sz="4" w:space="0" w:color="auto" w:frame="1"/>
        </w:rPr>
        <w:t>五</w:t>
      </w:r>
      <w:r w:rsidR="00E25A7F">
        <w:rPr>
          <w:rFonts w:ascii="標楷體" w:eastAsia="標楷體" w:hAnsi="標楷體" w:hint="eastAsia"/>
          <w:b/>
          <w:sz w:val="26"/>
          <w:szCs w:val="26"/>
        </w:rPr>
        <w:t>課文結構圖</w:t>
      </w:r>
      <w:r w:rsidR="00B90C11">
        <w:rPr>
          <w:rFonts w:ascii="標楷體" w:eastAsia="標楷體" w:hAnsi="標楷體" w:hint="eastAsia"/>
          <w:b/>
          <w:sz w:val="26"/>
          <w:szCs w:val="26"/>
        </w:rPr>
        <w:t>：</w:t>
      </w:r>
      <w:r w:rsidR="007035F4">
        <w:rPr>
          <w:rFonts w:ascii="標楷體" w:eastAsia="標楷體" w:hAnsi="標楷體" w:hint="eastAsia"/>
          <w:b/>
          <w:sz w:val="26"/>
          <w:szCs w:val="26"/>
        </w:rPr>
        <w:t>幫意義段下標題，並</w:t>
      </w:r>
      <w:r w:rsidR="00B90C11">
        <w:rPr>
          <w:rFonts w:ascii="標楷體" w:eastAsia="標楷體" w:hAnsi="標楷體" w:hint="eastAsia"/>
          <w:b/>
          <w:sz w:val="26"/>
          <w:szCs w:val="26"/>
        </w:rPr>
        <w:t>摘要段落大意(</w:t>
      </w:r>
      <w:r w:rsidR="00691CC8">
        <w:rPr>
          <w:rFonts w:ascii="標楷體" w:eastAsia="標楷體" w:hAnsi="標楷體" w:hint="eastAsia"/>
          <w:b/>
          <w:sz w:val="26"/>
          <w:szCs w:val="26"/>
        </w:rPr>
        <w:t>精簡成7-14個字以內的短句</w:t>
      </w:r>
      <w:r w:rsidR="00B90C11">
        <w:rPr>
          <w:rFonts w:ascii="標楷體" w:eastAsia="標楷體" w:hAnsi="標楷體" w:hint="eastAsia"/>
          <w:b/>
          <w:sz w:val="26"/>
          <w:szCs w:val="26"/>
        </w:rPr>
        <w:t>)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5418"/>
      </w:tblGrid>
      <w:tr w:rsidR="00243E4A" w14:paraId="3C4CBCD6" w14:textId="77777777" w:rsidTr="00243E4A">
        <w:trPr>
          <w:trHeight w:val="510"/>
        </w:trPr>
        <w:tc>
          <w:tcPr>
            <w:tcW w:w="1560" w:type="dxa"/>
            <w:vAlign w:val="center"/>
            <w:hideMark/>
          </w:tcPr>
          <w:p w14:paraId="66340769" w14:textId="00D2E7F8" w:rsidR="00243E4A" w:rsidRDefault="00243E4A" w:rsidP="00243E4A">
            <w:pPr>
              <w:spacing w:after="100" w:afterAutospacing="1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文體結構</w:t>
            </w:r>
          </w:p>
        </w:tc>
        <w:tc>
          <w:tcPr>
            <w:tcW w:w="1701" w:type="dxa"/>
            <w:vAlign w:val="center"/>
            <w:hideMark/>
          </w:tcPr>
          <w:p w14:paraId="750D3D3B" w14:textId="77777777" w:rsidR="00243E4A" w:rsidRDefault="00243E4A" w:rsidP="00243E4A">
            <w:pPr>
              <w:spacing w:after="100" w:afterAutospacing="1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意義段</w:t>
            </w:r>
          </w:p>
        </w:tc>
        <w:tc>
          <w:tcPr>
            <w:tcW w:w="1134" w:type="dxa"/>
            <w:vAlign w:val="center"/>
            <w:hideMark/>
          </w:tcPr>
          <w:p w14:paraId="17F2E477" w14:textId="77777777" w:rsidR="00243E4A" w:rsidRDefault="00243E4A" w:rsidP="00243E4A">
            <w:pPr>
              <w:spacing w:after="100" w:afterAutospacing="1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自然段</w:t>
            </w:r>
          </w:p>
        </w:tc>
        <w:tc>
          <w:tcPr>
            <w:tcW w:w="5418" w:type="dxa"/>
            <w:vAlign w:val="center"/>
            <w:hideMark/>
          </w:tcPr>
          <w:p w14:paraId="5C336F96" w14:textId="77777777" w:rsidR="00243E4A" w:rsidRDefault="00243E4A" w:rsidP="00243E4A">
            <w:pPr>
              <w:spacing w:after="100" w:afterAutospacing="1"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段落大意</w:t>
            </w:r>
          </w:p>
        </w:tc>
      </w:tr>
      <w:tr w:rsidR="00243E4A" w14:paraId="76A04CD8" w14:textId="77777777" w:rsidTr="00F110B7">
        <w:trPr>
          <w:trHeight w:val="406"/>
        </w:trPr>
        <w:tc>
          <w:tcPr>
            <w:tcW w:w="1560" w:type="dxa"/>
            <w:vAlign w:val="center"/>
          </w:tcPr>
          <w:p w14:paraId="66F5346F" w14:textId="774C8744" w:rsidR="00243E4A" w:rsidRDefault="00243E4A" w:rsidP="007C24DB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背景</w:t>
            </w:r>
          </w:p>
        </w:tc>
        <w:tc>
          <w:tcPr>
            <w:tcW w:w="1701" w:type="dxa"/>
            <w:vAlign w:val="center"/>
            <w:hideMark/>
          </w:tcPr>
          <w:p w14:paraId="67E9663B" w14:textId="4650BFC9" w:rsidR="00243E4A" w:rsidRDefault="009E04A4" w:rsidP="007035F4">
            <w:pPr>
              <w:spacing w:after="100" w:afterAutospacing="1" w:line="3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簡介</w:t>
            </w:r>
            <w:r w:rsidR="007035F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    )</w:t>
            </w:r>
          </w:p>
        </w:tc>
        <w:tc>
          <w:tcPr>
            <w:tcW w:w="1134" w:type="dxa"/>
            <w:vAlign w:val="center"/>
            <w:hideMark/>
          </w:tcPr>
          <w:p w14:paraId="0003D275" w14:textId="77777777" w:rsidR="00243E4A" w:rsidRPr="00AE0CC3" w:rsidRDefault="00243E4A" w:rsidP="00F110B7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14:paraId="2DAD90FF" w14:textId="0443C8AD" w:rsidR="00243E4A" w:rsidRDefault="00EE6270" w:rsidP="00445794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7727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B90C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      </w:t>
            </w:r>
          </w:p>
        </w:tc>
      </w:tr>
      <w:tr w:rsidR="00243E4A" w14:paraId="65167E3C" w14:textId="77777777" w:rsidTr="00F110B7">
        <w:trPr>
          <w:trHeight w:val="406"/>
        </w:trPr>
        <w:tc>
          <w:tcPr>
            <w:tcW w:w="1560" w:type="dxa"/>
            <w:vAlign w:val="center"/>
          </w:tcPr>
          <w:p w14:paraId="7EB0E9B2" w14:textId="250D86B6" w:rsidR="00243E4A" w:rsidRDefault="00243E4A" w:rsidP="007C24DB">
            <w:pPr>
              <w:pStyle w:val="a3"/>
              <w:spacing w:after="100" w:afterAutospacing="1" w:line="3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起因</w:t>
            </w:r>
          </w:p>
        </w:tc>
        <w:tc>
          <w:tcPr>
            <w:tcW w:w="1701" w:type="dxa"/>
            <w:vAlign w:val="center"/>
            <w:hideMark/>
          </w:tcPr>
          <w:p w14:paraId="6402578F" w14:textId="5FDD56D9" w:rsidR="00243E4A" w:rsidRDefault="007035F4" w:rsidP="007C24DB">
            <w:pPr>
              <w:pStyle w:val="a3"/>
              <w:spacing w:after="100" w:afterAutospacing="1" w:line="34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    )</w:t>
            </w:r>
            <w:r w:rsidR="009E04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美好</w:t>
            </w:r>
          </w:p>
        </w:tc>
        <w:tc>
          <w:tcPr>
            <w:tcW w:w="1134" w:type="dxa"/>
            <w:vAlign w:val="center"/>
            <w:hideMark/>
          </w:tcPr>
          <w:p w14:paraId="48E5F991" w14:textId="77777777" w:rsidR="00243E4A" w:rsidRPr="0057787E" w:rsidRDefault="00243E4A" w:rsidP="00F110B7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14:paraId="39A409BE" w14:textId="77777777" w:rsidR="00243E4A" w:rsidRDefault="00243E4A" w:rsidP="00445794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E04A4" w14:paraId="2765769A" w14:textId="77777777" w:rsidTr="007035F4">
        <w:trPr>
          <w:trHeight w:val="505"/>
        </w:trPr>
        <w:tc>
          <w:tcPr>
            <w:tcW w:w="0" w:type="auto"/>
            <w:vMerge w:val="restart"/>
            <w:vAlign w:val="center"/>
          </w:tcPr>
          <w:p w14:paraId="2AF5B730" w14:textId="6332D846" w:rsidR="009E04A4" w:rsidRDefault="009E04A4" w:rsidP="007C24DB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經過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2F817BCA" w14:textId="1E2DF1F9" w:rsidR="009E04A4" w:rsidRDefault="007035F4" w:rsidP="007035F4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        )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="009E04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        )</w:t>
            </w:r>
          </w:p>
        </w:tc>
        <w:tc>
          <w:tcPr>
            <w:tcW w:w="1134" w:type="dxa"/>
            <w:vAlign w:val="center"/>
            <w:hideMark/>
          </w:tcPr>
          <w:p w14:paraId="1576B593" w14:textId="77777777" w:rsidR="009E04A4" w:rsidRPr="0057787E" w:rsidRDefault="009E04A4" w:rsidP="00F110B7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14:paraId="06207CEE" w14:textId="77777777" w:rsidR="009E04A4" w:rsidRDefault="009E04A4" w:rsidP="00445794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E04A4" w14:paraId="693A4729" w14:textId="77777777" w:rsidTr="007035F4">
        <w:trPr>
          <w:trHeight w:val="505"/>
        </w:trPr>
        <w:tc>
          <w:tcPr>
            <w:tcW w:w="0" w:type="auto"/>
            <w:vMerge/>
            <w:vAlign w:val="center"/>
          </w:tcPr>
          <w:p w14:paraId="7A83B800" w14:textId="26074A75" w:rsidR="009E04A4" w:rsidRDefault="009E04A4" w:rsidP="007C24DB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A36D1D6" w14:textId="77777777" w:rsidR="009E04A4" w:rsidRDefault="009E04A4" w:rsidP="007C24DB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  <w:hideMark/>
          </w:tcPr>
          <w:p w14:paraId="141CBFB5" w14:textId="77777777" w:rsidR="009E04A4" w:rsidRPr="0057787E" w:rsidRDefault="009E04A4" w:rsidP="00F110B7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14:paraId="2DF348BD" w14:textId="77777777" w:rsidR="009E04A4" w:rsidRDefault="009E04A4" w:rsidP="00445794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43E4A" w14:paraId="2496140D" w14:textId="77777777" w:rsidTr="00F110B7">
        <w:trPr>
          <w:trHeight w:val="406"/>
        </w:trPr>
        <w:tc>
          <w:tcPr>
            <w:tcW w:w="1560" w:type="dxa"/>
            <w:vAlign w:val="center"/>
          </w:tcPr>
          <w:p w14:paraId="7BC8DB30" w14:textId="6163515A" w:rsidR="00243E4A" w:rsidRDefault="009E04A4" w:rsidP="007C24DB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結果</w:t>
            </w:r>
          </w:p>
        </w:tc>
        <w:tc>
          <w:tcPr>
            <w:tcW w:w="1701" w:type="dxa"/>
            <w:vAlign w:val="center"/>
            <w:hideMark/>
          </w:tcPr>
          <w:p w14:paraId="638DC4D5" w14:textId="2D5DE189" w:rsidR="00243E4A" w:rsidRDefault="009E04A4" w:rsidP="007C24DB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完成</w:t>
            </w:r>
            <w:r w:rsidR="00A808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    )</w:t>
            </w:r>
          </w:p>
        </w:tc>
        <w:tc>
          <w:tcPr>
            <w:tcW w:w="1134" w:type="dxa"/>
            <w:vAlign w:val="center"/>
            <w:hideMark/>
          </w:tcPr>
          <w:p w14:paraId="50C51E15" w14:textId="77777777" w:rsidR="00243E4A" w:rsidRPr="00DF6F78" w:rsidRDefault="00243E4A" w:rsidP="00F110B7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14:paraId="351FEB63" w14:textId="77777777" w:rsidR="00243E4A" w:rsidRDefault="00243E4A" w:rsidP="00445794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43E4A" w14:paraId="19213D2B" w14:textId="77777777" w:rsidTr="00F110B7">
        <w:trPr>
          <w:trHeight w:val="406"/>
        </w:trPr>
        <w:tc>
          <w:tcPr>
            <w:tcW w:w="1560" w:type="dxa"/>
            <w:vAlign w:val="center"/>
          </w:tcPr>
          <w:p w14:paraId="2C8BFD75" w14:textId="04265FFB" w:rsidR="00243E4A" w:rsidRDefault="009E04A4" w:rsidP="007C24DB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結語</w:t>
            </w:r>
          </w:p>
        </w:tc>
        <w:tc>
          <w:tcPr>
            <w:tcW w:w="1701" w:type="dxa"/>
            <w:vAlign w:val="center"/>
          </w:tcPr>
          <w:p w14:paraId="118736F7" w14:textId="7394417B" w:rsidR="00243E4A" w:rsidRDefault="009E04A4" w:rsidP="007C24DB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作者</w:t>
            </w:r>
            <w:r w:rsidR="00A8089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    )</w:t>
            </w:r>
          </w:p>
        </w:tc>
        <w:tc>
          <w:tcPr>
            <w:tcW w:w="1134" w:type="dxa"/>
            <w:vAlign w:val="center"/>
          </w:tcPr>
          <w:p w14:paraId="0B5463D2" w14:textId="77777777" w:rsidR="00243E4A" w:rsidRPr="00931994" w:rsidRDefault="00243E4A" w:rsidP="00F110B7">
            <w:pPr>
              <w:pStyle w:val="a3"/>
              <w:numPr>
                <w:ilvl w:val="0"/>
                <w:numId w:val="5"/>
              </w:numPr>
              <w:spacing w:line="340" w:lineRule="exact"/>
              <w:ind w:leftChars="0" w:left="0" w:firstLine="0"/>
              <w:jc w:val="center"/>
              <w:rPr>
                <w:rFonts w:ascii="Malgun Gothic Semilight" w:eastAsia="Malgun Gothic Semilight" w:hAnsi="Malgun Gothic Semilight" w:cs="Malgun Gothic Semilight"/>
                <w:b/>
                <w:bCs/>
                <w:sz w:val="28"/>
                <w:szCs w:val="28"/>
              </w:rPr>
            </w:pPr>
          </w:p>
        </w:tc>
        <w:tc>
          <w:tcPr>
            <w:tcW w:w="5418" w:type="dxa"/>
            <w:vAlign w:val="center"/>
          </w:tcPr>
          <w:p w14:paraId="3F862AB5" w14:textId="77777777" w:rsidR="00243E4A" w:rsidRDefault="00243E4A" w:rsidP="00445794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1B4B1DF2" w14:textId="0E7AAEA0" w:rsidR="005341B8" w:rsidRDefault="005341B8" w:rsidP="00E508C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658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4000493" wp14:editId="4C76955A">
            <wp:simplePos x="0" y="0"/>
            <wp:positionH relativeFrom="margin">
              <wp:align>right</wp:align>
            </wp:positionH>
            <wp:positionV relativeFrom="paragraph">
              <wp:posOffset>75467</wp:posOffset>
            </wp:positionV>
            <wp:extent cx="6512400" cy="165600"/>
            <wp:effectExtent l="0" t="0" r="0" b="635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400" cy="1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74C02" w14:textId="77777777" w:rsidR="00EA6ED5" w:rsidRPr="004B164B" w:rsidRDefault="00EA6ED5" w:rsidP="00EA6ED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307F38">
        <w:rPr>
          <w:rFonts w:ascii="標楷體" w:eastAsia="標楷體" w:hAnsi="標楷體" w:hint="eastAsia"/>
          <w:b/>
          <w:bCs/>
          <w:sz w:val="28"/>
          <w:szCs w:val="28"/>
        </w:rPr>
        <w:t>深</w:t>
      </w:r>
      <w:r>
        <w:rPr>
          <w:rFonts w:ascii="標楷體" w:eastAsia="標楷體" w:hAnsi="標楷體" w:hint="eastAsia"/>
          <w:b/>
          <w:bCs/>
          <w:sz w:val="28"/>
          <w:szCs w:val="28"/>
        </w:rPr>
        <w:t>入探討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</w:p>
    <w:p w14:paraId="094BB9CD" w14:textId="77777777" w:rsidR="00EA6ED5" w:rsidRDefault="00EA6ED5" w:rsidP="00EA6ED5">
      <w:pPr>
        <w:spacing w:line="360" w:lineRule="exact"/>
        <w:ind w:right="480"/>
        <w:rPr>
          <w:rFonts w:ascii="標楷體" w:eastAsia="標楷體" w:hAnsi="標楷體"/>
          <w:kern w:val="0"/>
          <w:sz w:val="28"/>
          <w:szCs w:val="28"/>
        </w:rPr>
      </w:pPr>
      <w:r w:rsidRPr="00FB2B0C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任務</w:t>
      </w:r>
      <w:r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六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：課文延伸</w:t>
      </w:r>
    </w:p>
    <w:p w14:paraId="3923B57B" w14:textId="77777777" w:rsidR="00EA6ED5" w:rsidRPr="00C97337" w:rsidRDefault="00EA6ED5" w:rsidP="00EA6ED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408C8">
        <w:rPr>
          <w:rFonts w:ascii="標楷體" w:eastAsia="標楷體" w:hAnsi="標楷體" w:hint="eastAsia"/>
          <w:b/>
          <w:sz w:val="28"/>
          <w:szCs w:val="28"/>
        </w:rPr>
        <w:t>Q1.</w:t>
      </w:r>
      <w:r w:rsidRPr="00C97337">
        <w:rPr>
          <w:rFonts w:ascii="標楷體" w:eastAsia="標楷體" w:hAnsi="標楷體" w:hint="eastAsia"/>
          <w:sz w:val="28"/>
          <w:szCs w:val="28"/>
        </w:rPr>
        <w:t>這一課的課文標題是：「攀登</w:t>
      </w:r>
      <w:r w:rsidRPr="00386B1C">
        <w:rPr>
          <w:rFonts w:ascii="標楷體" w:eastAsia="標楷體" w:hAnsi="標楷體" w:hint="eastAsia"/>
          <w:b/>
          <w:bCs/>
          <w:sz w:val="28"/>
          <w:szCs w:val="28"/>
        </w:rPr>
        <w:t>生命的</w:t>
      </w:r>
      <w:r w:rsidRPr="00C97337">
        <w:rPr>
          <w:rFonts w:ascii="標楷體" w:eastAsia="標楷體" w:hAnsi="標楷體" w:hint="eastAsia"/>
          <w:sz w:val="28"/>
          <w:szCs w:val="28"/>
        </w:rPr>
        <w:t>高峰」，敘述</w:t>
      </w:r>
      <w:r w:rsidRPr="00C97337">
        <w:rPr>
          <w:rFonts w:ascii="標楷體" w:eastAsia="標楷體" w:hAnsi="標楷體" w:hint="eastAsia"/>
          <w:sz w:val="28"/>
          <w:szCs w:val="28"/>
          <w:u w:val="single"/>
        </w:rPr>
        <w:t>江秀真</w:t>
      </w:r>
      <w:r w:rsidRPr="00C97337">
        <w:rPr>
          <w:rFonts w:ascii="標楷體" w:eastAsia="標楷體" w:hAnsi="標楷體" w:hint="eastAsia"/>
          <w:sz w:val="28"/>
          <w:szCs w:val="28"/>
        </w:rPr>
        <w:t>攀登世界第一高峰時所遇</w:t>
      </w:r>
      <w:r w:rsidRPr="00C97337">
        <w:rPr>
          <w:rFonts w:ascii="標楷體" w:eastAsia="標楷體" w:hAnsi="標楷體"/>
          <w:sz w:val="28"/>
          <w:szCs w:val="28"/>
        </w:rPr>
        <w:br/>
      </w:r>
      <w:r w:rsidRPr="00C97337">
        <w:rPr>
          <w:rFonts w:ascii="標楷體" w:eastAsia="標楷體" w:hAnsi="標楷體" w:hint="eastAsia"/>
          <w:sz w:val="28"/>
          <w:szCs w:val="28"/>
        </w:rPr>
        <w:t xml:space="preserve">   困境與克服方法。為什麼題目不是「攀登世界第一高峰」或「攀登高峰」？而是</w:t>
      </w:r>
      <w:r w:rsidRPr="00C97337">
        <w:rPr>
          <w:rFonts w:ascii="標楷體" w:eastAsia="標楷體" w:hAnsi="標楷體"/>
          <w:sz w:val="28"/>
          <w:szCs w:val="28"/>
        </w:rPr>
        <w:br/>
      </w:r>
      <w:r w:rsidRPr="00C97337">
        <w:rPr>
          <w:rFonts w:ascii="標楷體" w:eastAsia="標楷體" w:hAnsi="標楷體" w:hint="eastAsia"/>
          <w:sz w:val="28"/>
          <w:szCs w:val="28"/>
        </w:rPr>
        <w:t xml:space="preserve">   要加入「</w:t>
      </w:r>
      <w:r w:rsidRPr="00386B1C">
        <w:rPr>
          <w:rFonts w:ascii="標楷體" w:eastAsia="標楷體" w:hAnsi="標楷體" w:hint="eastAsia"/>
          <w:b/>
          <w:bCs/>
          <w:sz w:val="28"/>
          <w:szCs w:val="28"/>
        </w:rPr>
        <w:t>生命的</w:t>
      </w:r>
      <w:r w:rsidRPr="00C97337">
        <w:rPr>
          <w:rFonts w:ascii="標楷體" w:eastAsia="標楷體" w:hAnsi="標楷體" w:hint="eastAsia"/>
          <w:sz w:val="28"/>
          <w:szCs w:val="28"/>
        </w:rPr>
        <w:t>」三個字？請提出你的想法。</w:t>
      </w:r>
    </w:p>
    <w:p w14:paraId="29F5F884" w14:textId="366A035B" w:rsidR="00EA6ED5" w:rsidRPr="00A826BE" w:rsidRDefault="00EA6ED5" w:rsidP="00EA6ED5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C97337">
        <w:rPr>
          <w:rFonts w:ascii="標楷體" w:eastAsia="標楷體" w:hAnsi="標楷體" w:hint="eastAsia"/>
          <w:b/>
          <w:sz w:val="28"/>
          <w:szCs w:val="28"/>
        </w:rPr>
        <w:t>答：</w:t>
      </w:r>
      <w:r w:rsidRPr="00A826BE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14:paraId="5C4BA8B5" w14:textId="77777777" w:rsidR="00EA6ED5" w:rsidRPr="00C97337" w:rsidRDefault="00EA6ED5" w:rsidP="00EA6ED5">
      <w:pPr>
        <w:spacing w:line="400" w:lineRule="exact"/>
        <w:ind w:right="480"/>
        <w:rPr>
          <w:rFonts w:ascii="標楷體" w:eastAsia="標楷體" w:hAnsi="標楷體"/>
          <w:kern w:val="0"/>
          <w:sz w:val="28"/>
          <w:szCs w:val="28"/>
        </w:rPr>
      </w:pPr>
    </w:p>
    <w:p w14:paraId="5D940FE7" w14:textId="77777777" w:rsidR="00EA6ED5" w:rsidRPr="00C97337" w:rsidRDefault="00EA6ED5" w:rsidP="00EA6ED5">
      <w:pPr>
        <w:pStyle w:val="af"/>
        <w:spacing w:line="4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1432FD31" w14:textId="77777777" w:rsidR="00EA6ED5" w:rsidRPr="00C97337" w:rsidRDefault="00EA6ED5" w:rsidP="00EA6ED5">
      <w:pPr>
        <w:spacing w:line="400" w:lineRule="exact"/>
        <w:ind w:right="480"/>
        <w:rPr>
          <w:rFonts w:ascii="標楷體" w:eastAsia="標楷體" w:hAnsi="標楷體"/>
          <w:kern w:val="0"/>
          <w:sz w:val="28"/>
          <w:szCs w:val="28"/>
        </w:rPr>
      </w:pPr>
    </w:p>
    <w:p w14:paraId="03280657" w14:textId="7B5B6916" w:rsidR="00EA6ED5" w:rsidRPr="00C97337" w:rsidRDefault="00EA6ED5" w:rsidP="00EA6ED5">
      <w:pPr>
        <w:pStyle w:val="a3"/>
        <w:spacing w:line="400" w:lineRule="exact"/>
        <w:ind w:leftChars="0" w:left="280" w:hangingChars="100" w:hanging="280"/>
        <w:rPr>
          <w:rFonts w:ascii="標楷體" w:eastAsia="標楷體" w:hAnsi="標楷體"/>
          <w:sz w:val="28"/>
          <w:szCs w:val="28"/>
        </w:rPr>
      </w:pPr>
      <w:r w:rsidRPr="00C97337">
        <w:rPr>
          <w:rFonts w:ascii="標楷體" w:eastAsia="標楷體" w:hAnsi="標楷體" w:hint="eastAsia"/>
          <w:b/>
          <w:sz w:val="28"/>
          <w:szCs w:val="28"/>
        </w:rPr>
        <w:t>Q2.</w:t>
      </w:r>
      <w:r w:rsidRPr="00C97337">
        <w:rPr>
          <w:rFonts w:ascii="標楷體" w:eastAsia="標楷體" w:hAnsi="標楷體" w:hint="eastAsia"/>
          <w:sz w:val="28"/>
          <w:szCs w:val="28"/>
        </w:rPr>
        <w:t>課文導讀的影片中【</w:t>
      </w:r>
      <w:r w:rsidRPr="00C97337">
        <w:rPr>
          <w:rFonts w:ascii="標楷體" w:eastAsia="標楷體" w:hAnsi="標楷體"/>
          <w:sz w:val="28"/>
          <w:szCs w:val="28"/>
        </w:rPr>
        <w:t>走五營地 登世界之巔 聖母峰27天攻頂全紀錄-李四端的雲端世界</w:t>
      </w:r>
      <w:r w:rsidRPr="00C97337">
        <w:rPr>
          <w:rFonts w:ascii="標楷體" w:eastAsia="標楷體" w:hAnsi="標楷體" w:hint="eastAsia"/>
          <w:sz w:val="28"/>
          <w:szCs w:val="28"/>
        </w:rPr>
        <w:t>】這個影片的最後，</w:t>
      </w:r>
      <w:r w:rsidRPr="00C97337">
        <w:rPr>
          <w:rFonts w:ascii="標楷體" w:eastAsia="標楷體" w:hAnsi="標楷體" w:hint="eastAsia"/>
          <w:sz w:val="28"/>
          <w:szCs w:val="28"/>
          <w:u w:val="single"/>
        </w:rPr>
        <w:t>英國</w:t>
      </w:r>
      <w:r w:rsidRPr="00C97337">
        <w:rPr>
          <w:rFonts w:ascii="標楷體" w:eastAsia="標楷體" w:hAnsi="標楷體" w:hint="eastAsia"/>
          <w:sz w:val="28"/>
          <w:szCs w:val="28"/>
        </w:rPr>
        <w:t>探險家</w:t>
      </w:r>
      <w:r w:rsidRPr="00C97337">
        <w:rPr>
          <w:rFonts w:ascii="標楷體" w:eastAsia="標楷體" w:hAnsi="標楷體" w:hint="eastAsia"/>
          <w:sz w:val="28"/>
          <w:szCs w:val="28"/>
          <w:u w:val="single"/>
        </w:rPr>
        <w:t>班‧傅格爾</w:t>
      </w:r>
      <w:r w:rsidRPr="00C97337">
        <w:rPr>
          <w:rFonts w:ascii="標楷體" w:eastAsia="標楷體" w:hAnsi="標楷體" w:hint="eastAsia"/>
          <w:sz w:val="28"/>
          <w:szCs w:val="28"/>
        </w:rPr>
        <w:t>鼓勵我們：「任何事都是有可能的，</w:t>
      </w:r>
      <w:r w:rsidRPr="00EC77B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只要你專心志致，加上耐力</w:t>
      </w:r>
      <w:r w:rsidR="004E7E7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、</w:t>
      </w:r>
      <w:r w:rsidRPr="00EC77B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勇氣與決心</w:t>
      </w:r>
      <w:r w:rsidRPr="00C97337">
        <w:rPr>
          <w:rFonts w:ascii="標楷體" w:eastAsia="標楷體" w:hAnsi="標楷體" w:hint="eastAsia"/>
          <w:sz w:val="28"/>
          <w:szCs w:val="28"/>
        </w:rPr>
        <w:t>。</w:t>
      </w:r>
      <w:r w:rsidRPr="00EC77B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去登你們的聖母峰，這會改變你們的人生</w:t>
      </w:r>
      <w:r w:rsidRPr="00C97337">
        <w:rPr>
          <w:rFonts w:ascii="標楷體" w:eastAsia="標楷體" w:hAnsi="標楷體" w:hint="eastAsia"/>
          <w:sz w:val="28"/>
          <w:szCs w:val="28"/>
        </w:rPr>
        <w:t>。」這段話和課文結語有相同的想法。這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Pr="00C97337">
        <w:rPr>
          <w:rFonts w:ascii="標楷體" w:eastAsia="標楷體" w:hAnsi="標楷體" w:hint="eastAsia"/>
          <w:sz w:val="28"/>
          <w:szCs w:val="28"/>
        </w:rPr>
        <w:t>話是什麼意思？</w:t>
      </w:r>
      <w:r w:rsidRPr="00C97337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請在</w:t>
      </w:r>
      <w:r w:rsidRPr="00C97337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中打V。</w:t>
      </w:r>
    </w:p>
    <w:p w14:paraId="3187DA4C" w14:textId="77777777" w:rsidR="00EA6ED5" w:rsidRPr="00C97337" w:rsidRDefault="00EA6ED5" w:rsidP="00EA6ED5">
      <w:pPr>
        <w:spacing w:line="400" w:lineRule="exact"/>
        <w:ind w:leftChars="189" w:left="742" w:hangingChars="103" w:hanging="288"/>
        <w:rPr>
          <w:rFonts w:ascii="標楷體" w:eastAsia="標楷體" w:hAnsi="標楷體"/>
          <w:sz w:val="28"/>
          <w:szCs w:val="28"/>
        </w:rPr>
      </w:pPr>
      <w:r w:rsidRPr="00C97337">
        <w:rPr>
          <w:rFonts w:ascii="標楷體" w:eastAsia="標楷體" w:hAnsi="標楷體" w:hint="eastAsia"/>
          <w:sz w:val="28"/>
          <w:szCs w:val="28"/>
        </w:rPr>
        <w:t>□大家都去登</w:t>
      </w:r>
      <w:r w:rsidRPr="00C97337">
        <w:rPr>
          <w:rFonts w:ascii="標楷體" w:eastAsia="標楷體" w:hAnsi="標楷體" w:hint="eastAsia"/>
          <w:sz w:val="28"/>
          <w:szCs w:val="28"/>
          <w:u w:val="single"/>
        </w:rPr>
        <w:t>聖母峰</w:t>
      </w:r>
      <w:r w:rsidRPr="00C97337">
        <w:rPr>
          <w:rFonts w:ascii="標楷體" w:eastAsia="標楷體" w:hAnsi="標楷體" w:hint="eastAsia"/>
          <w:sz w:val="28"/>
          <w:szCs w:val="28"/>
        </w:rPr>
        <w:t>完成夢想。</w:t>
      </w:r>
    </w:p>
    <w:p w14:paraId="43CE7346" w14:textId="77777777" w:rsidR="00EA6ED5" w:rsidRPr="00C97337" w:rsidRDefault="00EA6ED5" w:rsidP="00EA6ED5">
      <w:pPr>
        <w:spacing w:line="400" w:lineRule="exact"/>
        <w:ind w:leftChars="189" w:left="742" w:hangingChars="103" w:hanging="288"/>
        <w:rPr>
          <w:rFonts w:ascii="標楷體" w:eastAsia="標楷體" w:hAnsi="標楷體"/>
          <w:sz w:val="28"/>
          <w:szCs w:val="28"/>
        </w:rPr>
      </w:pPr>
      <w:r w:rsidRPr="00EA6ED5">
        <w:rPr>
          <w:rFonts w:ascii="標楷體" w:eastAsia="標楷體" w:hAnsi="標楷體" w:hint="eastAsia"/>
          <w:sz w:val="28"/>
          <w:szCs w:val="28"/>
        </w:rPr>
        <w:t>□</w:t>
      </w:r>
      <w:r w:rsidRPr="00C97337">
        <w:rPr>
          <w:rFonts w:ascii="標楷體" w:eastAsia="標楷體" w:hAnsi="標楷體" w:hint="eastAsia"/>
          <w:sz w:val="28"/>
          <w:szCs w:val="28"/>
        </w:rPr>
        <w:t>每個人的夢想都有如登山家的</w:t>
      </w:r>
      <w:r w:rsidRPr="00C97337">
        <w:rPr>
          <w:rFonts w:ascii="標楷體" w:eastAsia="標楷體" w:hAnsi="標楷體" w:hint="eastAsia"/>
          <w:sz w:val="28"/>
          <w:szCs w:val="28"/>
          <w:u w:val="single"/>
        </w:rPr>
        <w:t>聖母峰</w:t>
      </w:r>
      <w:r w:rsidRPr="00C97337">
        <w:rPr>
          <w:rFonts w:ascii="標楷體" w:eastAsia="標楷體" w:hAnsi="標楷體" w:hint="eastAsia"/>
          <w:sz w:val="28"/>
          <w:szCs w:val="28"/>
        </w:rPr>
        <w:t>。</w:t>
      </w:r>
    </w:p>
    <w:p w14:paraId="622910DB" w14:textId="77777777" w:rsidR="00EA6ED5" w:rsidRPr="00C97337" w:rsidRDefault="00EA6ED5" w:rsidP="00EA6ED5">
      <w:pPr>
        <w:spacing w:line="400" w:lineRule="exact"/>
        <w:ind w:leftChars="200" w:left="768" w:hangingChars="103" w:hanging="288"/>
        <w:rPr>
          <w:rFonts w:ascii="標楷體" w:eastAsia="標楷體" w:hAnsi="標楷體"/>
          <w:sz w:val="28"/>
          <w:szCs w:val="28"/>
        </w:rPr>
      </w:pPr>
      <w:r w:rsidRPr="00EA6ED5">
        <w:rPr>
          <w:rFonts w:ascii="標楷體" w:eastAsia="標楷體" w:hAnsi="標楷體" w:hint="eastAsia"/>
          <w:sz w:val="28"/>
          <w:szCs w:val="28"/>
        </w:rPr>
        <w:t>□</w:t>
      </w:r>
      <w:r w:rsidRPr="00C97337">
        <w:rPr>
          <w:rFonts w:ascii="標楷體" w:eastAsia="標楷體" w:hAnsi="標楷體" w:hint="eastAsia"/>
          <w:sz w:val="28"/>
          <w:szCs w:val="28"/>
        </w:rPr>
        <w:t>「耐力、勇氣和決心」可以幫助我們完成夢想。</w:t>
      </w:r>
    </w:p>
    <w:p w14:paraId="5C7885E3" w14:textId="1E0A5BCF" w:rsidR="00EA6ED5" w:rsidRDefault="00EA6ED5" w:rsidP="00EA6ED5">
      <w:pPr>
        <w:spacing w:line="400" w:lineRule="exact"/>
        <w:ind w:leftChars="200" w:left="768" w:hangingChars="103" w:hanging="288"/>
        <w:rPr>
          <w:rFonts w:ascii="標楷體" w:eastAsia="標楷體" w:hAnsi="標楷體"/>
          <w:sz w:val="28"/>
          <w:szCs w:val="28"/>
        </w:rPr>
      </w:pPr>
      <w:r w:rsidRPr="00C97337">
        <w:rPr>
          <w:rFonts w:ascii="標楷體" w:eastAsia="標楷體" w:hAnsi="標楷體" w:hint="eastAsia"/>
          <w:sz w:val="28"/>
          <w:szCs w:val="28"/>
        </w:rPr>
        <w:t>□只有登上聖母峰，才是有耐心、勇氣和決心的人。</w:t>
      </w:r>
    </w:p>
    <w:p w14:paraId="0E70C5CE" w14:textId="77777777" w:rsidR="00EA6ED5" w:rsidRPr="00C97337" w:rsidRDefault="00EA6ED5" w:rsidP="00EA6ED5">
      <w:pPr>
        <w:spacing w:line="400" w:lineRule="exact"/>
        <w:ind w:leftChars="200" w:left="768" w:hangingChars="103" w:hanging="288"/>
        <w:rPr>
          <w:rFonts w:ascii="標楷體" w:eastAsia="標楷體" w:hAnsi="標楷體" w:hint="eastAsia"/>
          <w:sz w:val="28"/>
          <w:szCs w:val="28"/>
        </w:rPr>
      </w:pPr>
    </w:p>
    <w:p w14:paraId="16B537A0" w14:textId="77777777" w:rsidR="00EA6ED5" w:rsidRPr="004B164B" w:rsidRDefault="00EA6ED5" w:rsidP="00EA6E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 w:rsidRPr="00C30590">
        <w:rPr>
          <w:rFonts w:ascii="標楷體" w:eastAsia="標楷體" w:hAnsi="標楷體" w:hint="eastAsia"/>
          <w:b/>
          <w:bCs/>
          <w:sz w:val="28"/>
          <w:szCs w:val="28"/>
        </w:rPr>
        <w:t>練功</w:t>
      </w:r>
      <w:r>
        <w:rPr>
          <w:rFonts w:ascii="標楷體" w:eastAsia="標楷體" w:hAnsi="標楷體" w:hint="eastAsia"/>
          <w:b/>
          <w:bCs/>
          <w:sz w:val="28"/>
          <w:szCs w:val="28"/>
        </w:rPr>
        <w:t>時間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我提示，你加油！</w:t>
      </w:r>
    </w:p>
    <w:p w14:paraId="4123A6A7" w14:textId="6CB182C1" w:rsidR="00EA6ED5" w:rsidRDefault="00EA6ED5" w:rsidP="00EA6ED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B2B0C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任務</w:t>
      </w:r>
      <w:r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186581">
        <w:rPr>
          <w:rFonts w:ascii="標楷體" w:eastAsia="標楷體" w:hAnsi="標楷體" w:hint="eastAsia"/>
          <w:b/>
          <w:bCs/>
          <w:sz w:val="28"/>
          <w:szCs w:val="28"/>
        </w:rPr>
        <w:t>繪製心智圖(空白本)</w:t>
      </w:r>
    </w:p>
    <w:p w14:paraId="0FBD30FC" w14:textId="77777777" w:rsidR="00EA6ED5" w:rsidRDefault="00EA6ED5" w:rsidP="00EA6ED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02C5">
        <w:rPr>
          <w:rFonts w:ascii="標楷體" w:eastAsia="標楷體" w:hAnsi="標楷體"/>
          <w:sz w:val="28"/>
          <w:szCs w:val="28"/>
        </w:rPr>
        <w:t>繪製</w:t>
      </w:r>
      <w:r>
        <w:rPr>
          <w:rFonts w:ascii="標楷體" w:eastAsia="標楷體" w:hAnsi="標楷體" w:hint="eastAsia"/>
          <w:sz w:val="28"/>
          <w:szCs w:val="28"/>
        </w:rPr>
        <w:t>提示</w:t>
      </w:r>
      <w:r w:rsidRPr="00F202C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本課可以試著用文體結構或意義段拉出四條線去繪製心智圖。請參考任務四和五。以下是老師給你的關鍵字提示與思考方向，要記得把課文內容重要訊息放進第三層！  </w:t>
      </w:r>
    </w:p>
    <w:p w14:paraId="5B7AB024" w14:textId="0EA9AACE" w:rsidR="00EA6ED5" w:rsidRDefault="00EA6ED5" w:rsidP="00EA6ED5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5B156" wp14:editId="4B310AD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470650" cy="1273126"/>
                <wp:effectExtent l="0" t="0" r="25400" b="22860"/>
                <wp:wrapNone/>
                <wp:docPr id="11" name="流程圖: 替代程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27312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3F1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1" o:spid="_x0000_s1026" type="#_x0000_t176" style="position:absolute;margin-left:0;margin-top:3.7pt;width:509.5pt;height:100.2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97igIAAHQFAAAOAAAAZHJzL2Uyb0RvYy54bWysVE1v2zAMvQ/YfxB0X21naboFdYogRYcB&#10;RRu0HXpWZak2IIsapcTJfv0o2U6CrthhWA6OJJKP5OPH5dWuNWyr0DdgS16c5ZwpK6Fq7GvJfzzd&#10;fPrCmQ/CVsKAVSXfK8+vFh8/XHZuriZQg6kUMgKxft65ktchuHmWeVmrVvgzcMqSUAO2ItAVX7MK&#10;RUforckmeT7LOsDKIUjlPb1e90K+SPhaKxnutfYqMFNyii2kL6bvS/xmi0sxf0Xh6kYOYYh/iKIV&#10;jSWnB6hrEQTbYPMHVNtIBA86nEloM9C6kSrlQNkU+ZtsHmvhVMqFyPHuQJP/f7Dybvvo1kg0dM7P&#10;PR1jFjuNbfyn+NgukbU/kKV2gUl6nE0v8tk5cSpJVkwuPheTWaQzO5o79OGbgpbFQ8m1gW5VCwxL&#10;ExRaEdS6L1xiTmxvfejtR7sYgoWbxphUJmPjgwfTVPEtXWKfqJVBthVU4bArhhBOtCigaJkdE0yn&#10;sDcqQhj7oDRrKkppkgJJvXfEFFIqG4peVItK9a7Oc/qNzsYoUvYJMCJrCvKAPQCMmj3IiN2nPehH&#10;U5Va92Cc/y2w3vhgkTyDDQfjtrGA7wEYymrw3OuPJPXURJZeoNqvkSH0g+OdvGmolrfCh7VAmhSq&#10;P01/uKdPLG/JYThxVgP+eu896lMDk5Szjiav5P7nRqDizHy31Npfi+k0jmq6TM8vJnTBU8nLqcRu&#10;2hVQ6QvaM06mY9QPZjxqhPaZlsQyeiWRsJJ8l1wGHC+r0G8EWjNSLZdJjcbTiXBrH52M4JHV2JZP&#10;u2eBbmjoQLNwB+OUivmbFu51o6WF5SaAblJ/H3kd+KbRTo0zrKG4O07vSeu4LBe/AQAA//8DAFBL&#10;AwQUAAYACAAAACEAiqAv4d4AAAAHAQAADwAAAGRycy9kb3ducmV2LnhtbEyPwU7DMBBE70j8g7VI&#10;3KjdUlEasqkQUg9ISIhSpT268TaJiNfBdpvw97gnOO7MaOZtvhptJ87kQ+sYYTpRIIgrZ1quEbaf&#10;67tHECFqNrpzTAg/FGBVXF/lOjNu4A86b2ItUgmHTCM0MfaZlKFqyOowcT1x8o7OWx3T6WtpvB5S&#10;ue3kTKkHaXXLaaHRPb00VH1tThahHvx7eb/bHsuqXA/fr+X+bR4c4u3N+PwEItIY/8JwwU/oUCSm&#10;gzuxCaJDSI9EhMUcxMVU02USDggztViCLHL5n7/4BQAA//8DAFBLAQItABQABgAIAAAAIQC2gziS&#10;/gAAAOEBAAATAAAAAAAAAAAAAAAAAAAAAABbQ29udGVudF9UeXBlc10ueG1sUEsBAi0AFAAGAAgA&#10;AAAhADj9If/WAAAAlAEAAAsAAAAAAAAAAAAAAAAALwEAAF9yZWxzLy5yZWxzUEsBAi0AFAAGAAgA&#10;AAAhAHH1D3uKAgAAdAUAAA4AAAAAAAAAAAAAAAAALgIAAGRycy9lMm9Eb2MueG1sUEsBAi0AFAAG&#10;AAgAAAAhAIqgL+HeAAAABwEAAA8AAAAAAAAAAAAAAAAA5AQAAGRycy9kb3ducmV2LnhtbFBLBQYA&#10;AAAABAAEAPMAAADvBQAA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3D0C43" wp14:editId="430C498C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470650" cy="1273126"/>
                <wp:effectExtent l="0" t="0" r="25400" b="22860"/>
                <wp:wrapNone/>
                <wp:docPr id="4" name="流程圖: 替代程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127312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137B" id="流程圖: 替代程序 4" o:spid="_x0000_s1026" type="#_x0000_t176" style="position:absolute;margin-left:0;margin-top:3.7pt;width:509.5pt;height:100.25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97igIAAHQFAAAOAAAAZHJzL2Uyb0RvYy54bWysVE1v2zAMvQ/YfxB0X21naboFdYogRYcB&#10;RRu0HXpWZak2IIsapcTJfv0o2U6CrthhWA6OJJKP5OPH5dWuNWyr0DdgS16c5ZwpK6Fq7GvJfzzd&#10;fPrCmQ/CVsKAVSXfK8+vFh8/XHZuriZQg6kUMgKxft65ktchuHmWeVmrVvgzcMqSUAO2ItAVX7MK&#10;RUforckmeT7LOsDKIUjlPb1e90K+SPhaKxnutfYqMFNyii2kL6bvS/xmi0sxf0Xh6kYOYYh/iKIV&#10;jSWnB6hrEQTbYPMHVNtIBA86nEloM9C6kSrlQNkU+ZtsHmvhVMqFyPHuQJP/f7Dybvvo1kg0dM7P&#10;PR1jFjuNbfyn+NgukbU/kKV2gUl6nE0v8tk5cSpJVkwuPheTWaQzO5o79OGbgpbFQ8m1gW5VCwxL&#10;ExRaEdS6L1xiTmxvfejtR7sYgoWbxphUJmPjgwfTVPEtXWKfqJVBthVU4bArhhBOtCigaJkdE0yn&#10;sDcqQhj7oDRrKkppkgJJvXfEFFIqG4peVItK9a7Oc/qNzsYoUvYJMCJrCvKAPQCMmj3IiN2nPehH&#10;U5Va92Cc/y2w3vhgkTyDDQfjtrGA7wEYymrw3OuPJPXURJZeoNqvkSH0g+OdvGmolrfCh7VAmhSq&#10;P01/uKdPLG/JYThxVgP+eu896lMDk5Szjiav5P7nRqDizHy31Npfi+k0jmq6TM8vJnTBU8nLqcRu&#10;2hVQ6QvaM06mY9QPZjxqhPaZlsQyeiWRsJJ8l1wGHC+r0G8EWjNSLZdJjcbTiXBrH52M4JHV2JZP&#10;u2eBbmjoQLNwB+OUivmbFu51o6WF5SaAblJ/H3kd+KbRTo0zrKG4O07vSeu4LBe/AQAA//8DAFBL&#10;AwQUAAYACAAAACEAiqAv4d4AAAAHAQAADwAAAGRycy9kb3ducmV2LnhtbEyPwU7DMBBE70j8g7VI&#10;3KjdUlEasqkQUg9ISIhSpT268TaJiNfBdpvw97gnOO7MaOZtvhptJ87kQ+sYYTpRIIgrZ1quEbaf&#10;67tHECFqNrpzTAg/FGBVXF/lOjNu4A86b2ItUgmHTCM0MfaZlKFqyOowcT1x8o7OWx3T6WtpvB5S&#10;ue3kTKkHaXXLaaHRPb00VH1tThahHvx7eb/bHsuqXA/fr+X+bR4c4u3N+PwEItIY/8JwwU/oUCSm&#10;gzuxCaJDSI9EhMUcxMVU02USDggztViCLHL5n7/4BQAA//8DAFBLAQItABQABgAIAAAAIQC2gziS&#10;/gAAAOEBAAATAAAAAAAAAAAAAAAAAAAAAABbQ29udGVudF9UeXBlc10ueG1sUEsBAi0AFAAGAAgA&#10;AAAhADj9If/WAAAAlAEAAAsAAAAAAAAAAAAAAAAALwEAAF9yZWxzLy5yZWxzUEsBAi0AFAAGAAgA&#10;AAAhAHH1D3uKAgAAdAUAAA4AAAAAAAAAAAAAAAAALgIAAGRycy9lMm9Eb2MueG1sUEsBAi0AFAAG&#10;AAgAAAAhAIqgL+HeAAAABwEAAA8AAAAAAAAAAAAAAAAA5AQAAGRycy9kb3ducmV2LnhtbFBLBQYA&#10;AAAABAAEAPMAAADvBQAAAAA=&#10;" filled="f" strokecolor="black [3213]" strokeweight="1pt">
                <w10:wrap anchorx="margin"/>
              </v:shape>
            </w:pict>
          </mc:Fallback>
        </mc:AlternateContent>
      </w:r>
      <w:r w:rsidRPr="00363281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關鍵字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：背景、起因、經過、結果、結語、江秀真、登山的美好、訓練、挑戰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     登頂、評價。</w:t>
      </w:r>
    </w:p>
    <w:p w14:paraId="1389DAB0" w14:textId="7DAB6369" w:rsidR="00EA6ED5" w:rsidRPr="00EA6ED5" w:rsidRDefault="00EA6ED5" w:rsidP="009A072A">
      <w:pPr>
        <w:spacing w:line="400" w:lineRule="exact"/>
        <w:ind w:left="1680" w:hangingChars="600" w:hanging="1680"/>
        <w:rPr>
          <w:rFonts w:ascii="標楷體" w:eastAsia="標楷體" w:hAnsi="標楷體" w:hint="eastAsia"/>
          <w:sz w:val="28"/>
          <w:szCs w:val="28"/>
        </w:rPr>
      </w:pPr>
      <w:r w:rsidRPr="00363281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思考方向</w:t>
      </w:r>
      <w:r w:rsidRPr="00363281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：人(誰、別稱、成就)、緣由(為什麼喜歡登山？)、目標(</w:t>
      </w:r>
      <w:r>
        <w:rPr>
          <w:rFonts w:ascii="標楷體" w:eastAsia="標楷體" w:hAnsi="標楷體" w:hint="eastAsia"/>
          <w:sz w:val="28"/>
          <w:szCs w:val="28"/>
        </w:rPr>
        <w:t>想</w:t>
      </w:r>
      <w:r>
        <w:rPr>
          <w:rFonts w:ascii="標楷體" w:eastAsia="標楷體" w:hAnsi="標楷體" w:hint="eastAsia"/>
          <w:sz w:val="28"/>
          <w:szCs w:val="28"/>
        </w:rPr>
        <w:t>挑戰什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麼？如何訓練？出發時間？)、困難(有哪些？)、結局(是什麼？)、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評價</w:t>
      </w:r>
    </w:p>
    <w:sectPr w:rsidR="00EA6ED5" w:rsidRPr="00EA6ED5" w:rsidSect="00BB2C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5D524" w14:textId="77777777" w:rsidR="00457F7F" w:rsidRDefault="00457F7F" w:rsidP="00E200D1">
      <w:r>
        <w:separator/>
      </w:r>
    </w:p>
  </w:endnote>
  <w:endnote w:type="continuationSeparator" w:id="0">
    <w:p w14:paraId="5AB753BF" w14:textId="77777777" w:rsidR="00457F7F" w:rsidRDefault="00457F7F" w:rsidP="00E2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 Std W4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C158" w14:textId="77777777" w:rsidR="00457F7F" w:rsidRDefault="00457F7F" w:rsidP="00E200D1">
      <w:r>
        <w:separator/>
      </w:r>
    </w:p>
  </w:footnote>
  <w:footnote w:type="continuationSeparator" w:id="0">
    <w:p w14:paraId="5105D9F0" w14:textId="77777777" w:rsidR="00457F7F" w:rsidRDefault="00457F7F" w:rsidP="00E2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48C2"/>
    <w:multiLevelType w:val="hybridMultilevel"/>
    <w:tmpl w:val="63449BA2"/>
    <w:lvl w:ilvl="0" w:tplc="E320FCD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B25C5"/>
    <w:multiLevelType w:val="hybridMultilevel"/>
    <w:tmpl w:val="4BCAE3A6"/>
    <w:lvl w:ilvl="0" w:tplc="CE066FD8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0665E6"/>
    <w:multiLevelType w:val="hybridMultilevel"/>
    <w:tmpl w:val="1B0849F0"/>
    <w:lvl w:ilvl="0" w:tplc="26B097B2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F307FD"/>
    <w:multiLevelType w:val="hybridMultilevel"/>
    <w:tmpl w:val="3E20A4E2"/>
    <w:lvl w:ilvl="0" w:tplc="69823B5A">
      <w:start w:val="1"/>
      <w:numFmt w:val="decimalEnclosedCircle"/>
      <w:lvlText w:val="%1"/>
      <w:lvlJc w:val="left"/>
      <w:pPr>
        <w:ind w:left="420" w:hanging="420"/>
      </w:pPr>
      <w:rPr>
        <w:rFonts w:ascii="文鼎標楷注音" w:eastAsia="文鼎標楷注音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CC2634"/>
    <w:multiLevelType w:val="hybridMultilevel"/>
    <w:tmpl w:val="8E70D4EA"/>
    <w:lvl w:ilvl="0" w:tplc="CC568E90">
      <w:start w:val="1"/>
      <w:numFmt w:val="decimalEnclosedCircle"/>
      <w:lvlText w:val="%1"/>
      <w:lvlJc w:val="left"/>
      <w:pPr>
        <w:ind w:left="360" w:hanging="360"/>
      </w:pPr>
      <w:rPr>
        <w:rFonts w:ascii="Malgun Gothic Semilight" w:eastAsia="Malgun Gothic Semilight" w:hAnsi="Malgun Gothic Semilight" w:cs="Malgun Gothic Semiligh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7544041">
    <w:abstractNumId w:val="0"/>
  </w:num>
  <w:num w:numId="2" w16cid:durableId="905190674">
    <w:abstractNumId w:val="2"/>
  </w:num>
  <w:num w:numId="3" w16cid:durableId="1761565856">
    <w:abstractNumId w:val="4"/>
  </w:num>
  <w:num w:numId="4" w16cid:durableId="674193441">
    <w:abstractNumId w:val="3"/>
  </w:num>
  <w:num w:numId="5" w16cid:durableId="2069379978">
    <w:abstractNumId w:val="1"/>
  </w:num>
  <w:num w:numId="6" w16cid:durableId="79564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06"/>
    <w:rsid w:val="0000075C"/>
    <w:rsid w:val="00006B14"/>
    <w:rsid w:val="000075B1"/>
    <w:rsid w:val="0001485D"/>
    <w:rsid w:val="0001752F"/>
    <w:rsid w:val="0001792A"/>
    <w:rsid w:val="00022AD5"/>
    <w:rsid w:val="00027D23"/>
    <w:rsid w:val="00036D03"/>
    <w:rsid w:val="000415FC"/>
    <w:rsid w:val="00042193"/>
    <w:rsid w:val="0005111A"/>
    <w:rsid w:val="000540A7"/>
    <w:rsid w:val="000547B9"/>
    <w:rsid w:val="000612D2"/>
    <w:rsid w:val="0006134B"/>
    <w:rsid w:val="00070861"/>
    <w:rsid w:val="000720E7"/>
    <w:rsid w:val="00076C9C"/>
    <w:rsid w:val="00077398"/>
    <w:rsid w:val="0008444C"/>
    <w:rsid w:val="00085B69"/>
    <w:rsid w:val="00092B88"/>
    <w:rsid w:val="00094F42"/>
    <w:rsid w:val="00097BBD"/>
    <w:rsid w:val="000B11F8"/>
    <w:rsid w:val="000B2D4E"/>
    <w:rsid w:val="000E5EA9"/>
    <w:rsid w:val="00100267"/>
    <w:rsid w:val="00106913"/>
    <w:rsid w:val="00112DF7"/>
    <w:rsid w:val="001154B0"/>
    <w:rsid w:val="00127157"/>
    <w:rsid w:val="001328F7"/>
    <w:rsid w:val="00132AEE"/>
    <w:rsid w:val="001375E5"/>
    <w:rsid w:val="0015393F"/>
    <w:rsid w:val="001601DF"/>
    <w:rsid w:val="0016198D"/>
    <w:rsid w:val="00164A4D"/>
    <w:rsid w:val="001665AB"/>
    <w:rsid w:val="00174396"/>
    <w:rsid w:val="001753B2"/>
    <w:rsid w:val="00175C40"/>
    <w:rsid w:val="0018257B"/>
    <w:rsid w:val="001827AE"/>
    <w:rsid w:val="00186581"/>
    <w:rsid w:val="001875ED"/>
    <w:rsid w:val="0019482F"/>
    <w:rsid w:val="001A17A1"/>
    <w:rsid w:val="001A23EB"/>
    <w:rsid w:val="001A5B3C"/>
    <w:rsid w:val="001B1049"/>
    <w:rsid w:val="001B19DA"/>
    <w:rsid w:val="001C07F2"/>
    <w:rsid w:val="001C48F0"/>
    <w:rsid w:val="001C5C4F"/>
    <w:rsid w:val="001D27C5"/>
    <w:rsid w:val="001E07D3"/>
    <w:rsid w:val="001E08BA"/>
    <w:rsid w:val="001E711F"/>
    <w:rsid w:val="001F6EFD"/>
    <w:rsid w:val="002009EA"/>
    <w:rsid w:val="00202EE7"/>
    <w:rsid w:val="002201D2"/>
    <w:rsid w:val="00231C01"/>
    <w:rsid w:val="002353F7"/>
    <w:rsid w:val="002373EA"/>
    <w:rsid w:val="002377A2"/>
    <w:rsid w:val="00243E4A"/>
    <w:rsid w:val="00245678"/>
    <w:rsid w:val="002637FA"/>
    <w:rsid w:val="0026740D"/>
    <w:rsid w:val="00271DD7"/>
    <w:rsid w:val="0027678B"/>
    <w:rsid w:val="0028029C"/>
    <w:rsid w:val="0029532B"/>
    <w:rsid w:val="002A0889"/>
    <w:rsid w:val="002B6150"/>
    <w:rsid w:val="002B6DB3"/>
    <w:rsid w:val="002C5B10"/>
    <w:rsid w:val="002D2089"/>
    <w:rsid w:val="002F1B56"/>
    <w:rsid w:val="002F331C"/>
    <w:rsid w:val="00307F38"/>
    <w:rsid w:val="00310E5E"/>
    <w:rsid w:val="003144C7"/>
    <w:rsid w:val="003172BC"/>
    <w:rsid w:val="003250D1"/>
    <w:rsid w:val="00326CEE"/>
    <w:rsid w:val="0033025B"/>
    <w:rsid w:val="00331068"/>
    <w:rsid w:val="00332116"/>
    <w:rsid w:val="00342EFF"/>
    <w:rsid w:val="00353E83"/>
    <w:rsid w:val="00361A64"/>
    <w:rsid w:val="00363281"/>
    <w:rsid w:val="00371F67"/>
    <w:rsid w:val="00371FC6"/>
    <w:rsid w:val="003725AD"/>
    <w:rsid w:val="00381DD6"/>
    <w:rsid w:val="003841CC"/>
    <w:rsid w:val="00386B1C"/>
    <w:rsid w:val="00392732"/>
    <w:rsid w:val="00397E41"/>
    <w:rsid w:val="003A3F2F"/>
    <w:rsid w:val="003A4869"/>
    <w:rsid w:val="003A635E"/>
    <w:rsid w:val="003A69B3"/>
    <w:rsid w:val="003E1722"/>
    <w:rsid w:val="003E6A64"/>
    <w:rsid w:val="00404524"/>
    <w:rsid w:val="00412764"/>
    <w:rsid w:val="00416F85"/>
    <w:rsid w:val="00441AF7"/>
    <w:rsid w:val="004423AC"/>
    <w:rsid w:val="004445E1"/>
    <w:rsid w:val="00445794"/>
    <w:rsid w:val="00454892"/>
    <w:rsid w:val="004562D3"/>
    <w:rsid w:val="00457F7F"/>
    <w:rsid w:val="00460EC3"/>
    <w:rsid w:val="00466717"/>
    <w:rsid w:val="00480860"/>
    <w:rsid w:val="00494FA4"/>
    <w:rsid w:val="00495ADA"/>
    <w:rsid w:val="004A139F"/>
    <w:rsid w:val="004A25EB"/>
    <w:rsid w:val="004A278F"/>
    <w:rsid w:val="004B164B"/>
    <w:rsid w:val="004B21C3"/>
    <w:rsid w:val="004C09E2"/>
    <w:rsid w:val="004C24E3"/>
    <w:rsid w:val="004D0576"/>
    <w:rsid w:val="004D51F7"/>
    <w:rsid w:val="004E1DC5"/>
    <w:rsid w:val="004E215B"/>
    <w:rsid w:val="004E21BB"/>
    <w:rsid w:val="004E2F7A"/>
    <w:rsid w:val="004E44FA"/>
    <w:rsid w:val="004E7E72"/>
    <w:rsid w:val="004F4394"/>
    <w:rsid w:val="0050143C"/>
    <w:rsid w:val="0051657B"/>
    <w:rsid w:val="00523219"/>
    <w:rsid w:val="00523F9C"/>
    <w:rsid w:val="00530DAD"/>
    <w:rsid w:val="005341B8"/>
    <w:rsid w:val="00536AB5"/>
    <w:rsid w:val="005414E3"/>
    <w:rsid w:val="005453F0"/>
    <w:rsid w:val="00545ABC"/>
    <w:rsid w:val="00546201"/>
    <w:rsid w:val="00551646"/>
    <w:rsid w:val="0055288D"/>
    <w:rsid w:val="00553D5E"/>
    <w:rsid w:val="00554401"/>
    <w:rsid w:val="005610F8"/>
    <w:rsid w:val="005667E9"/>
    <w:rsid w:val="00567BA4"/>
    <w:rsid w:val="00567C8A"/>
    <w:rsid w:val="005738C0"/>
    <w:rsid w:val="00576944"/>
    <w:rsid w:val="0057787E"/>
    <w:rsid w:val="0058521E"/>
    <w:rsid w:val="00586F07"/>
    <w:rsid w:val="00595769"/>
    <w:rsid w:val="005A48EF"/>
    <w:rsid w:val="005B7D12"/>
    <w:rsid w:val="005C7212"/>
    <w:rsid w:val="005D05ED"/>
    <w:rsid w:val="005D74DA"/>
    <w:rsid w:val="005E12A6"/>
    <w:rsid w:val="005F76A9"/>
    <w:rsid w:val="00600AD9"/>
    <w:rsid w:val="0060509F"/>
    <w:rsid w:val="00605898"/>
    <w:rsid w:val="006127F0"/>
    <w:rsid w:val="006175D8"/>
    <w:rsid w:val="006250F2"/>
    <w:rsid w:val="0062530A"/>
    <w:rsid w:val="00626660"/>
    <w:rsid w:val="00627A2A"/>
    <w:rsid w:val="00627A48"/>
    <w:rsid w:val="006317A2"/>
    <w:rsid w:val="006357E6"/>
    <w:rsid w:val="00636140"/>
    <w:rsid w:val="006418AE"/>
    <w:rsid w:val="00652C9D"/>
    <w:rsid w:val="00653934"/>
    <w:rsid w:val="00655B8E"/>
    <w:rsid w:val="0065791F"/>
    <w:rsid w:val="006623EF"/>
    <w:rsid w:val="006655A5"/>
    <w:rsid w:val="0068056A"/>
    <w:rsid w:val="00686547"/>
    <w:rsid w:val="00691CC8"/>
    <w:rsid w:val="00693B38"/>
    <w:rsid w:val="00694B44"/>
    <w:rsid w:val="00695327"/>
    <w:rsid w:val="006976F8"/>
    <w:rsid w:val="00697F2D"/>
    <w:rsid w:val="006A064F"/>
    <w:rsid w:val="006A33D1"/>
    <w:rsid w:val="006A3FC1"/>
    <w:rsid w:val="006A7EDC"/>
    <w:rsid w:val="006B4662"/>
    <w:rsid w:val="006B542F"/>
    <w:rsid w:val="006C3534"/>
    <w:rsid w:val="006D2B6F"/>
    <w:rsid w:val="006D5A0C"/>
    <w:rsid w:val="006E11BA"/>
    <w:rsid w:val="006F3170"/>
    <w:rsid w:val="006F3A3D"/>
    <w:rsid w:val="006F437F"/>
    <w:rsid w:val="007035F4"/>
    <w:rsid w:val="007045A7"/>
    <w:rsid w:val="00704F45"/>
    <w:rsid w:val="00707A2D"/>
    <w:rsid w:val="00716063"/>
    <w:rsid w:val="007201AB"/>
    <w:rsid w:val="007252BB"/>
    <w:rsid w:val="007265EA"/>
    <w:rsid w:val="0072759F"/>
    <w:rsid w:val="007349DF"/>
    <w:rsid w:val="007400D6"/>
    <w:rsid w:val="007451FC"/>
    <w:rsid w:val="00757737"/>
    <w:rsid w:val="00762AA1"/>
    <w:rsid w:val="00764AB4"/>
    <w:rsid w:val="00770C0A"/>
    <w:rsid w:val="00772791"/>
    <w:rsid w:val="007856B8"/>
    <w:rsid w:val="00787D40"/>
    <w:rsid w:val="007904FD"/>
    <w:rsid w:val="007A182F"/>
    <w:rsid w:val="007A58FC"/>
    <w:rsid w:val="007B1EFC"/>
    <w:rsid w:val="007B28F0"/>
    <w:rsid w:val="007C24DB"/>
    <w:rsid w:val="007C50AC"/>
    <w:rsid w:val="007C7B02"/>
    <w:rsid w:val="007F4D14"/>
    <w:rsid w:val="007F5232"/>
    <w:rsid w:val="008073AF"/>
    <w:rsid w:val="00810398"/>
    <w:rsid w:val="00817B3C"/>
    <w:rsid w:val="0082026E"/>
    <w:rsid w:val="00825088"/>
    <w:rsid w:val="00825922"/>
    <w:rsid w:val="00832606"/>
    <w:rsid w:val="00837EDF"/>
    <w:rsid w:val="0084014A"/>
    <w:rsid w:val="00842C2D"/>
    <w:rsid w:val="0087243B"/>
    <w:rsid w:val="00873245"/>
    <w:rsid w:val="00875328"/>
    <w:rsid w:val="00884364"/>
    <w:rsid w:val="00893E15"/>
    <w:rsid w:val="0089555A"/>
    <w:rsid w:val="008A5E95"/>
    <w:rsid w:val="008A6182"/>
    <w:rsid w:val="008B4AD9"/>
    <w:rsid w:val="008B4EFC"/>
    <w:rsid w:val="008C5F98"/>
    <w:rsid w:val="008C7E11"/>
    <w:rsid w:val="008D176D"/>
    <w:rsid w:val="009038B7"/>
    <w:rsid w:val="00910691"/>
    <w:rsid w:val="00911DE0"/>
    <w:rsid w:val="00912A61"/>
    <w:rsid w:val="00916066"/>
    <w:rsid w:val="00917B9B"/>
    <w:rsid w:val="00926F4F"/>
    <w:rsid w:val="00931947"/>
    <w:rsid w:val="00931994"/>
    <w:rsid w:val="00932752"/>
    <w:rsid w:val="00944588"/>
    <w:rsid w:val="009447FF"/>
    <w:rsid w:val="00953855"/>
    <w:rsid w:val="00953C60"/>
    <w:rsid w:val="00965B4E"/>
    <w:rsid w:val="00972D65"/>
    <w:rsid w:val="00976F1F"/>
    <w:rsid w:val="00985A63"/>
    <w:rsid w:val="0098605D"/>
    <w:rsid w:val="00987063"/>
    <w:rsid w:val="00992B3C"/>
    <w:rsid w:val="009A072A"/>
    <w:rsid w:val="009B1BF3"/>
    <w:rsid w:val="009B6D14"/>
    <w:rsid w:val="009B7C28"/>
    <w:rsid w:val="009C7952"/>
    <w:rsid w:val="009E04A4"/>
    <w:rsid w:val="009E13C8"/>
    <w:rsid w:val="009E1D0D"/>
    <w:rsid w:val="009E3C86"/>
    <w:rsid w:val="009E60A9"/>
    <w:rsid w:val="009F2318"/>
    <w:rsid w:val="009F7835"/>
    <w:rsid w:val="00A218C5"/>
    <w:rsid w:val="00A22295"/>
    <w:rsid w:val="00A245EE"/>
    <w:rsid w:val="00A40A1A"/>
    <w:rsid w:val="00A5312F"/>
    <w:rsid w:val="00A61297"/>
    <w:rsid w:val="00A668B2"/>
    <w:rsid w:val="00A71FA2"/>
    <w:rsid w:val="00A7292A"/>
    <w:rsid w:val="00A8089E"/>
    <w:rsid w:val="00A940A3"/>
    <w:rsid w:val="00A946CA"/>
    <w:rsid w:val="00A954E7"/>
    <w:rsid w:val="00AB71CC"/>
    <w:rsid w:val="00AC6088"/>
    <w:rsid w:val="00AD1CBA"/>
    <w:rsid w:val="00AD6C51"/>
    <w:rsid w:val="00AE0CC3"/>
    <w:rsid w:val="00AF19C8"/>
    <w:rsid w:val="00AF78AB"/>
    <w:rsid w:val="00AF7B31"/>
    <w:rsid w:val="00B1086C"/>
    <w:rsid w:val="00B10FC0"/>
    <w:rsid w:val="00B11C66"/>
    <w:rsid w:val="00B1445B"/>
    <w:rsid w:val="00B15B60"/>
    <w:rsid w:val="00B217C7"/>
    <w:rsid w:val="00B260F9"/>
    <w:rsid w:val="00B36B1F"/>
    <w:rsid w:val="00B42B6E"/>
    <w:rsid w:val="00B536F7"/>
    <w:rsid w:val="00B55F34"/>
    <w:rsid w:val="00B62BBF"/>
    <w:rsid w:val="00B64D21"/>
    <w:rsid w:val="00B64EF3"/>
    <w:rsid w:val="00B811D1"/>
    <w:rsid w:val="00B8172B"/>
    <w:rsid w:val="00B83282"/>
    <w:rsid w:val="00B90C11"/>
    <w:rsid w:val="00BA0399"/>
    <w:rsid w:val="00BA2886"/>
    <w:rsid w:val="00BA3D1E"/>
    <w:rsid w:val="00BA680C"/>
    <w:rsid w:val="00BA783E"/>
    <w:rsid w:val="00BA7D52"/>
    <w:rsid w:val="00BB0C40"/>
    <w:rsid w:val="00BB2146"/>
    <w:rsid w:val="00BB2C06"/>
    <w:rsid w:val="00BC1B6C"/>
    <w:rsid w:val="00BC63F4"/>
    <w:rsid w:val="00BC6D9A"/>
    <w:rsid w:val="00BD6440"/>
    <w:rsid w:val="00BE2226"/>
    <w:rsid w:val="00BF1B98"/>
    <w:rsid w:val="00BF4CBE"/>
    <w:rsid w:val="00BF5DFB"/>
    <w:rsid w:val="00C10F69"/>
    <w:rsid w:val="00C1213D"/>
    <w:rsid w:val="00C1390F"/>
    <w:rsid w:val="00C24C4C"/>
    <w:rsid w:val="00C25385"/>
    <w:rsid w:val="00C26ED4"/>
    <w:rsid w:val="00C30590"/>
    <w:rsid w:val="00C30DA9"/>
    <w:rsid w:val="00C34C69"/>
    <w:rsid w:val="00C35A34"/>
    <w:rsid w:val="00C510B6"/>
    <w:rsid w:val="00C619B1"/>
    <w:rsid w:val="00C72B4B"/>
    <w:rsid w:val="00C734A6"/>
    <w:rsid w:val="00C843ED"/>
    <w:rsid w:val="00C85BCA"/>
    <w:rsid w:val="00C879F0"/>
    <w:rsid w:val="00C942BD"/>
    <w:rsid w:val="00C9629A"/>
    <w:rsid w:val="00C973EE"/>
    <w:rsid w:val="00CA4DEB"/>
    <w:rsid w:val="00CA6546"/>
    <w:rsid w:val="00CB54C4"/>
    <w:rsid w:val="00CC1404"/>
    <w:rsid w:val="00CC5169"/>
    <w:rsid w:val="00CD064B"/>
    <w:rsid w:val="00CD221D"/>
    <w:rsid w:val="00CD3115"/>
    <w:rsid w:val="00CD64EF"/>
    <w:rsid w:val="00CD7C7C"/>
    <w:rsid w:val="00CE7413"/>
    <w:rsid w:val="00D04724"/>
    <w:rsid w:val="00D07A9F"/>
    <w:rsid w:val="00D10330"/>
    <w:rsid w:val="00D239A2"/>
    <w:rsid w:val="00D33B00"/>
    <w:rsid w:val="00D51A83"/>
    <w:rsid w:val="00D547E3"/>
    <w:rsid w:val="00D568C4"/>
    <w:rsid w:val="00D60119"/>
    <w:rsid w:val="00D65C71"/>
    <w:rsid w:val="00D74170"/>
    <w:rsid w:val="00D77D96"/>
    <w:rsid w:val="00D90EBA"/>
    <w:rsid w:val="00D95184"/>
    <w:rsid w:val="00D97033"/>
    <w:rsid w:val="00DA03F5"/>
    <w:rsid w:val="00DA6944"/>
    <w:rsid w:val="00DA7CD9"/>
    <w:rsid w:val="00DB3B6E"/>
    <w:rsid w:val="00DB3DB3"/>
    <w:rsid w:val="00DB4F95"/>
    <w:rsid w:val="00DB5320"/>
    <w:rsid w:val="00DC2FF9"/>
    <w:rsid w:val="00DC60F4"/>
    <w:rsid w:val="00DE138F"/>
    <w:rsid w:val="00DF1756"/>
    <w:rsid w:val="00DF697E"/>
    <w:rsid w:val="00DF6F78"/>
    <w:rsid w:val="00E200D1"/>
    <w:rsid w:val="00E21C98"/>
    <w:rsid w:val="00E25A7F"/>
    <w:rsid w:val="00E413DB"/>
    <w:rsid w:val="00E46E81"/>
    <w:rsid w:val="00E508C2"/>
    <w:rsid w:val="00E52D2A"/>
    <w:rsid w:val="00E54C08"/>
    <w:rsid w:val="00E602A0"/>
    <w:rsid w:val="00E60CCD"/>
    <w:rsid w:val="00E62CD2"/>
    <w:rsid w:val="00E67115"/>
    <w:rsid w:val="00E743B6"/>
    <w:rsid w:val="00E913B8"/>
    <w:rsid w:val="00E92C2B"/>
    <w:rsid w:val="00E92E07"/>
    <w:rsid w:val="00E96B21"/>
    <w:rsid w:val="00E97122"/>
    <w:rsid w:val="00EA004B"/>
    <w:rsid w:val="00EA6ED5"/>
    <w:rsid w:val="00EC0AF9"/>
    <w:rsid w:val="00ED0B99"/>
    <w:rsid w:val="00ED37AC"/>
    <w:rsid w:val="00ED7EEA"/>
    <w:rsid w:val="00EE5DE3"/>
    <w:rsid w:val="00EE6270"/>
    <w:rsid w:val="00EF6F31"/>
    <w:rsid w:val="00F05639"/>
    <w:rsid w:val="00F110B7"/>
    <w:rsid w:val="00F12C2D"/>
    <w:rsid w:val="00F15A1C"/>
    <w:rsid w:val="00F202C5"/>
    <w:rsid w:val="00F276FF"/>
    <w:rsid w:val="00F3331D"/>
    <w:rsid w:val="00F3353E"/>
    <w:rsid w:val="00F40D47"/>
    <w:rsid w:val="00F46B67"/>
    <w:rsid w:val="00F5448C"/>
    <w:rsid w:val="00F55BF9"/>
    <w:rsid w:val="00F57ADC"/>
    <w:rsid w:val="00F625F2"/>
    <w:rsid w:val="00F643A9"/>
    <w:rsid w:val="00F65DF4"/>
    <w:rsid w:val="00F65F9A"/>
    <w:rsid w:val="00F66AA9"/>
    <w:rsid w:val="00F674DB"/>
    <w:rsid w:val="00F82E66"/>
    <w:rsid w:val="00F8466F"/>
    <w:rsid w:val="00F85F81"/>
    <w:rsid w:val="00F8696A"/>
    <w:rsid w:val="00F871CE"/>
    <w:rsid w:val="00F957FF"/>
    <w:rsid w:val="00F96A0C"/>
    <w:rsid w:val="00FA1AD7"/>
    <w:rsid w:val="00FA3015"/>
    <w:rsid w:val="00FA449A"/>
    <w:rsid w:val="00FA6F41"/>
    <w:rsid w:val="00FA7214"/>
    <w:rsid w:val="00FB0B61"/>
    <w:rsid w:val="00FB2B0C"/>
    <w:rsid w:val="00FB5E32"/>
    <w:rsid w:val="00FC6852"/>
    <w:rsid w:val="00FD1AA5"/>
    <w:rsid w:val="00FD6460"/>
    <w:rsid w:val="00FE6664"/>
    <w:rsid w:val="00FE7775"/>
    <w:rsid w:val="00FF0FD6"/>
    <w:rsid w:val="00FF161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565B0"/>
  <w15:chartTrackingRefBased/>
  <w15:docId w15:val="{CE2D0695-1E5E-4B4D-990F-90AC976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B38"/>
    <w:pPr>
      <w:widowControl w:val="0"/>
    </w:pPr>
  </w:style>
  <w:style w:type="paragraph" w:styleId="1">
    <w:name w:val="heading 1"/>
    <w:basedOn w:val="a"/>
    <w:link w:val="10"/>
    <w:uiPriority w:val="9"/>
    <w:qFormat/>
    <w:rsid w:val="007F4D1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3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00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0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00D1"/>
    <w:rPr>
      <w:sz w:val="20"/>
      <w:szCs w:val="20"/>
    </w:rPr>
  </w:style>
  <w:style w:type="paragraph" w:styleId="2">
    <w:name w:val="Body Text Indent 2"/>
    <w:basedOn w:val="a"/>
    <w:link w:val="20"/>
    <w:semiHidden/>
    <w:rsid w:val="005D74DA"/>
    <w:pPr>
      <w:ind w:firstLineChars="200" w:firstLine="6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20">
    <w:name w:val="本文縮排 2 字元"/>
    <w:basedOn w:val="a0"/>
    <w:link w:val="2"/>
    <w:semiHidden/>
    <w:rsid w:val="005D74DA"/>
    <w:rPr>
      <w:rFonts w:ascii="Times New Roman" w:eastAsia="標楷體" w:hAnsi="Times New Roman" w:cs="Times New Roman"/>
      <w:sz w:val="32"/>
      <w:szCs w:val="24"/>
    </w:rPr>
  </w:style>
  <w:style w:type="paragraph" w:customStyle="1" w:styleId="Default">
    <w:name w:val="Default"/>
    <w:rsid w:val="004C09E2"/>
    <w:pPr>
      <w:widowControl w:val="0"/>
      <w:autoSpaceDE w:val="0"/>
      <w:autoSpaceDN w:val="0"/>
      <w:adjustRightInd w:val="0"/>
    </w:pPr>
    <w:rPr>
      <w:rFonts w:ascii="DFBiaoSong Std W4" w:eastAsia="DFBiaoSong Std W4" w:hAnsi="Times New Roman" w:cs="DFBiaoSong Std W4"/>
      <w:color w:val="000000"/>
      <w:kern w:val="0"/>
      <w:szCs w:val="24"/>
    </w:rPr>
  </w:style>
  <w:style w:type="table" w:styleId="a8">
    <w:name w:val="Table Grid"/>
    <w:basedOn w:val="a1"/>
    <w:uiPriority w:val="59"/>
    <w:rsid w:val="006A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內文1"/>
    <w:qFormat/>
    <w:rsid w:val="00B36B1F"/>
    <w:pPr>
      <w:widowControl w:val="0"/>
      <w:snapToGrid w:val="0"/>
    </w:pPr>
    <w:rPr>
      <w:rFonts w:ascii="Times New Roman" w:eastAsia="標楷體" w:hAnsi="Times New Roman" w:cs="Times New Roman"/>
      <w:color w:val="000000"/>
      <w:kern w:val="0"/>
      <w:szCs w:val="24"/>
    </w:rPr>
  </w:style>
  <w:style w:type="character" w:customStyle="1" w:styleId="char">
    <w:name w:val="char國小題目"/>
    <w:rsid w:val="00B36B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a9">
    <w:name w:val="選項內文"/>
    <w:rsid w:val="00C843ED"/>
    <w:rPr>
      <w:rFonts w:eastAsia="文鼎標楷注音"/>
      <w:spacing w:val="14"/>
      <w:sz w:val="44"/>
    </w:rPr>
  </w:style>
  <w:style w:type="character" w:styleId="aa">
    <w:name w:val="annotation reference"/>
    <w:basedOn w:val="a0"/>
    <w:uiPriority w:val="99"/>
    <w:semiHidden/>
    <w:unhideWhenUsed/>
    <w:rsid w:val="00164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4A4D"/>
  </w:style>
  <w:style w:type="character" w:customStyle="1" w:styleId="ac">
    <w:name w:val="註解文字 字元"/>
    <w:basedOn w:val="a0"/>
    <w:link w:val="ab"/>
    <w:uiPriority w:val="99"/>
    <w:semiHidden/>
    <w:rsid w:val="00164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4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64A4D"/>
    <w:rPr>
      <w:b/>
      <w:bCs/>
    </w:rPr>
  </w:style>
  <w:style w:type="paragraph" w:styleId="Web">
    <w:name w:val="Normal (Web)"/>
    <w:basedOn w:val="a"/>
    <w:uiPriority w:val="99"/>
    <w:semiHidden/>
    <w:unhideWhenUsed/>
    <w:rsid w:val="00764A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Plain Text"/>
    <w:basedOn w:val="a"/>
    <w:link w:val="af0"/>
    <w:rsid w:val="00FF6628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0"/>
    <w:link w:val="af"/>
    <w:rsid w:val="00FF6628"/>
    <w:rPr>
      <w:rFonts w:ascii="細明體" w:eastAsia="細明體" w:hAnsi="Courier New" w:cs="Courier New"/>
      <w:szCs w:val="24"/>
    </w:rPr>
  </w:style>
  <w:style w:type="paragraph" w:styleId="af1">
    <w:name w:val="No Spacing"/>
    <w:uiPriority w:val="1"/>
    <w:qFormat/>
    <w:rsid w:val="00AC6088"/>
    <w:pPr>
      <w:widowControl w:val="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7F4D1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66ED-F4E9-4A6B-9253-CD721CF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SHAOFENG CHANG</dc:creator>
  <cp:keywords/>
  <dc:description/>
  <cp:lastModifiedBy>SHAOFENG CHANG</cp:lastModifiedBy>
  <cp:revision>52</cp:revision>
  <cp:lastPrinted>2022-09-10T10:30:00Z</cp:lastPrinted>
  <dcterms:created xsi:type="dcterms:W3CDTF">2022-09-10T02:07:00Z</dcterms:created>
  <dcterms:modified xsi:type="dcterms:W3CDTF">2022-09-10T10:34:00Z</dcterms:modified>
</cp:coreProperties>
</file>